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1B13" w14:textId="1A8F61DE" w:rsidR="008B4291" w:rsidRPr="000B5B47" w:rsidRDefault="000B5B47" w:rsidP="000B5B47">
      <w:pPr>
        <w:spacing w:after="0" w:line="240" w:lineRule="auto"/>
        <w:jc w:val="center"/>
        <w:rPr>
          <w:rFonts w:ascii="Georgia" w:hAnsi="Georgia"/>
          <w:b/>
        </w:rPr>
      </w:pPr>
      <w:r w:rsidRPr="000B5B47">
        <w:rPr>
          <w:rFonts w:ascii="Georgia" w:hAnsi="Georgia"/>
          <w:b/>
        </w:rPr>
        <w:t>“</w:t>
      </w:r>
      <w:r w:rsidR="00F74C56">
        <w:rPr>
          <w:rFonts w:ascii="Georgia" w:hAnsi="Georgia"/>
          <w:b/>
        </w:rPr>
        <w:t>Topic</w:t>
      </w:r>
      <w:r w:rsidR="001F284C">
        <w:rPr>
          <w:rFonts w:ascii="Georgia" w:hAnsi="Georgia"/>
          <w:b/>
        </w:rPr>
        <w:t xml:space="preserve">: </w:t>
      </w:r>
      <w:r w:rsidR="009D0F5E">
        <w:rPr>
          <w:rFonts w:ascii="Georgia" w:hAnsi="Georgia"/>
          <w:b/>
        </w:rPr>
        <w:t>Science</w:t>
      </w:r>
      <w:r w:rsidR="001F284C">
        <w:rPr>
          <w:rFonts w:ascii="Georgia" w:hAnsi="Georgia"/>
          <w:b/>
        </w:rPr>
        <w:t xml:space="preserve">: </w:t>
      </w:r>
      <w:r w:rsidR="009D0F5E">
        <w:rPr>
          <w:rFonts w:ascii="Georgia" w:hAnsi="Georgia"/>
          <w:b/>
        </w:rPr>
        <w:t xml:space="preserve">Clouds </w:t>
      </w:r>
      <w:r w:rsidRPr="000B5B47">
        <w:rPr>
          <w:rFonts w:ascii="Georgia" w:hAnsi="Georgia"/>
          <w:b/>
        </w:rPr>
        <w:t xml:space="preserve">” </w:t>
      </w:r>
    </w:p>
    <w:p w14:paraId="07BF75D5" w14:textId="57C06111" w:rsidR="000B5B47" w:rsidRDefault="00DF24A4" w:rsidP="000B5B47">
      <w:pPr>
        <w:spacing w:after="0" w:line="240" w:lineRule="auto"/>
        <w:jc w:val="center"/>
        <w:rPr>
          <w:rFonts w:ascii="Georgia" w:hAnsi="Georgia"/>
        </w:rPr>
      </w:pPr>
      <w:r>
        <w:rPr>
          <w:rFonts w:ascii="Georgia" w:hAnsi="Georgia"/>
        </w:rPr>
        <w:t>Water Cycle Cloud</w:t>
      </w:r>
      <w:r w:rsidR="009D0F5E">
        <w:rPr>
          <w:rFonts w:ascii="Georgia" w:hAnsi="Georgia"/>
        </w:rPr>
        <w:t xml:space="preserve"> Experiment</w:t>
      </w:r>
    </w:p>
    <w:p w14:paraId="5300EC70" w14:textId="77777777" w:rsidR="000B5B47" w:rsidRDefault="000B5B47" w:rsidP="000B5B47">
      <w:pPr>
        <w:spacing w:after="0" w:line="240" w:lineRule="auto"/>
        <w:jc w:val="center"/>
        <w:rPr>
          <w:rFonts w:ascii="Georgia" w:hAnsi="Georgia"/>
        </w:rPr>
      </w:pPr>
      <w:bookmarkStart w:id="0" w:name="_GoBack"/>
      <w:bookmarkEnd w:id="0"/>
    </w:p>
    <w:p w14:paraId="657B6412" w14:textId="2C39F903" w:rsidR="000B5B47" w:rsidRDefault="000B5B47" w:rsidP="008642FF">
      <w:pPr>
        <w:spacing w:after="0" w:line="240" w:lineRule="auto"/>
        <w:rPr>
          <w:rFonts w:ascii="Georgia" w:hAnsi="Georgia"/>
        </w:rPr>
      </w:pPr>
      <w:r w:rsidRPr="000B5B47">
        <w:rPr>
          <w:rFonts w:ascii="Georgia" w:hAnsi="Georgia"/>
          <w:b/>
        </w:rPr>
        <w:t>Subject</w:t>
      </w:r>
      <w:r>
        <w:rPr>
          <w:rFonts w:ascii="Georgia" w:hAnsi="Georgia"/>
        </w:rPr>
        <w:t xml:space="preserve">: </w:t>
      </w:r>
      <w:r w:rsidR="00DF24A4">
        <w:rPr>
          <w:rFonts w:ascii="Georgia" w:hAnsi="Georgia"/>
        </w:rPr>
        <w:t>Science</w:t>
      </w:r>
    </w:p>
    <w:p w14:paraId="49BAE925" w14:textId="77777777" w:rsidR="000B5B47" w:rsidRDefault="000B5B47" w:rsidP="000B5B47">
      <w:pPr>
        <w:spacing w:after="0" w:line="240" w:lineRule="auto"/>
        <w:rPr>
          <w:rFonts w:ascii="Georgia" w:hAnsi="Georgia"/>
        </w:rPr>
      </w:pPr>
    </w:p>
    <w:p w14:paraId="228F0BC8" w14:textId="77777777" w:rsidR="000B5B47" w:rsidRDefault="000B5B47" w:rsidP="000B5B47">
      <w:pPr>
        <w:spacing w:after="0" w:line="240" w:lineRule="auto"/>
        <w:rPr>
          <w:rFonts w:ascii="Georgia" w:hAnsi="Georgia"/>
        </w:rPr>
      </w:pPr>
      <w:r w:rsidRPr="000B5B47">
        <w:rPr>
          <w:rFonts w:ascii="Georgia" w:hAnsi="Georgia"/>
          <w:b/>
        </w:rPr>
        <w:t>Grade</w:t>
      </w:r>
      <w:r>
        <w:rPr>
          <w:rFonts w:ascii="Georgia" w:hAnsi="Georgia"/>
        </w:rPr>
        <w:t xml:space="preserve">: </w:t>
      </w:r>
      <w:r w:rsidR="00F74C56">
        <w:rPr>
          <w:rFonts w:ascii="Georgia" w:hAnsi="Georgia"/>
        </w:rPr>
        <w:t>First</w:t>
      </w:r>
    </w:p>
    <w:p w14:paraId="64C3BB3D" w14:textId="77777777" w:rsidR="00FE7D56" w:rsidRDefault="00FE7D56" w:rsidP="000B5B47">
      <w:pPr>
        <w:spacing w:after="0" w:line="240" w:lineRule="auto"/>
        <w:rPr>
          <w:rFonts w:ascii="Georgia" w:hAnsi="Georgia"/>
        </w:rPr>
      </w:pPr>
    </w:p>
    <w:p w14:paraId="43F30D38" w14:textId="05EC7583" w:rsidR="00FE7D56" w:rsidRDefault="00FE7D56" w:rsidP="000B5B47">
      <w:pPr>
        <w:spacing w:after="0" w:line="240" w:lineRule="auto"/>
        <w:rPr>
          <w:rFonts w:ascii="Georgia" w:hAnsi="Georgia"/>
        </w:rPr>
      </w:pPr>
      <w:r w:rsidRPr="00FE7D56">
        <w:rPr>
          <w:rFonts w:ascii="Georgia" w:hAnsi="Georgia"/>
          <w:b/>
        </w:rPr>
        <w:t>Instruction Time</w:t>
      </w:r>
      <w:r>
        <w:rPr>
          <w:rFonts w:ascii="Georgia" w:hAnsi="Georgia"/>
        </w:rPr>
        <w:t xml:space="preserve">: </w:t>
      </w:r>
      <w:r w:rsidR="00DF24A4">
        <w:rPr>
          <w:rFonts w:ascii="Georgia" w:hAnsi="Georgia"/>
        </w:rPr>
        <w:t>30-40</w:t>
      </w:r>
      <w:r w:rsidR="00F74C56">
        <w:rPr>
          <w:rFonts w:ascii="Georgia" w:hAnsi="Georgia"/>
        </w:rPr>
        <w:t xml:space="preserve"> minutes</w:t>
      </w:r>
    </w:p>
    <w:p w14:paraId="5E4EF30F" w14:textId="77777777" w:rsidR="000B5B47" w:rsidRDefault="000B5B47" w:rsidP="000B5B47">
      <w:pPr>
        <w:spacing w:after="0" w:line="240" w:lineRule="auto"/>
        <w:rPr>
          <w:rFonts w:ascii="Georgia" w:hAnsi="Georgia"/>
        </w:rPr>
      </w:pPr>
    </w:p>
    <w:p w14:paraId="15CF7EDD" w14:textId="77777777" w:rsidR="000B5B47" w:rsidRDefault="000B5B47" w:rsidP="000B5B47">
      <w:pPr>
        <w:spacing w:after="0" w:line="240" w:lineRule="auto"/>
        <w:rPr>
          <w:rFonts w:ascii="Georgia" w:hAnsi="Georgia"/>
        </w:rPr>
      </w:pPr>
      <w:r w:rsidRPr="000B5B47">
        <w:rPr>
          <w:rFonts w:ascii="Georgia" w:hAnsi="Georgia"/>
          <w:b/>
        </w:rPr>
        <w:t>Materials</w:t>
      </w:r>
      <w:r>
        <w:rPr>
          <w:rFonts w:ascii="Georgia" w:hAnsi="Georgia"/>
        </w:rPr>
        <w:t>:</w:t>
      </w:r>
    </w:p>
    <w:p w14:paraId="544293CA" w14:textId="7B46EEBE" w:rsidR="002F0235" w:rsidRDefault="00DF24A4" w:rsidP="000B5B47">
      <w:pPr>
        <w:pStyle w:val="ListParagraph"/>
        <w:numPr>
          <w:ilvl w:val="0"/>
          <w:numId w:val="1"/>
        </w:numPr>
        <w:spacing w:after="0" w:line="240" w:lineRule="auto"/>
        <w:rPr>
          <w:rFonts w:ascii="Georgia" w:hAnsi="Georgia"/>
        </w:rPr>
      </w:pPr>
      <w:r>
        <w:rPr>
          <w:rFonts w:ascii="Georgia" w:hAnsi="Georgia"/>
        </w:rPr>
        <w:t>Water Cycle Definition Chart</w:t>
      </w:r>
    </w:p>
    <w:p w14:paraId="5D11BFC6" w14:textId="6E758853" w:rsidR="002F0235" w:rsidRDefault="00DF24A4" w:rsidP="000B5B47">
      <w:pPr>
        <w:pStyle w:val="ListParagraph"/>
        <w:numPr>
          <w:ilvl w:val="0"/>
          <w:numId w:val="1"/>
        </w:numPr>
        <w:spacing w:after="0" w:line="240" w:lineRule="auto"/>
        <w:rPr>
          <w:rFonts w:ascii="Georgia" w:hAnsi="Georgia"/>
        </w:rPr>
      </w:pPr>
      <w:r>
        <w:rPr>
          <w:rFonts w:ascii="Georgia" w:hAnsi="Georgia"/>
        </w:rPr>
        <w:t>Water Cycle Worksheets</w:t>
      </w:r>
    </w:p>
    <w:p w14:paraId="72D3CE7D" w14:textId="2F3DE889" w:rsidR="000B5B47" w:rsidRDefault="00DF24A4" w:rsidP="000B5B47">
      <w:pPr>
        <w:pStyle w:val="ListParagraph"/>
        <w:numPr>
          <w:ilvl w:val="0"/>
          <w:numId w:val="1"/>
        </w:numPr>
        <w:spacing w:after="0" w:line="240" w:lineRule="auto"/>
        <w:rPr>
          <w:rFonts w:ascii="Georgia" w:hAnsi="Georgia"/>
        </w:rPr>
      </w:pPr>
      <w:r>
        <w:rPr>
          <w:rFonts w:ascii="Georgia" w:hAnsi="Georgia"/>
        </w:rPr>
        <w:t>Mason Jars</w:t>
      </w:r>
    </w:p>
    <w:p w14:paraId="5ED17489" w14:textId="2EC7ADBC" w:rsidR="00F74C56" w:rsidRDefault="00DF24A4" w:rsidP="000B5B47">
      <w:pPr>
        <w:pStyle w:val="ListParagraph"/>
        <w:numPr>
          <w:ilvl w:val="0"/>
          <w:numId w:val="1"/>
        </w:numPr>
        <w:spacing w:after="0" w:line="240" w:lineRule="auto"/>
        <w:rPr>
          <w:rFonts w:ascii="Georgia" w:hAnsi="Georgia"/>
        </w:rPr>
      </w:pPr>
      <w:r>
        <w:rPr>
          <w:rFonts w:ascii="Georgia" w:hAnsi="Georgia"/>
        </w:rPr>
        <w:t>Water</w:t>
      </w:r>
    </w:p>
    <w:p w14:paraId="4F0931C8" w14:textId="445521D1" w:rsidR="00DF24A4" w:rsidRDefault="00DF24A4" w:rsidP="000B5B47">
      <w:pPr>
        <w:pStyle w:val="ListParagraph"/>
        <w:numPr>
          <w:ilvl w:val="0"/>
          <w:numId w:val="1"/>
        </w:numPr>
        <w:spacing w:after="0" w:line="240" w:lineRule="auto"/>
        <w:rPr>
          <w:rFonts w:ascii="Georgia" w:hAnsi="Georgia"/>
        </w:rPr>
      </w:pPr>
      <w:r>
        <w:rPr>
          <w:rFonts w:ascii="Georgia" w:hAnsi="Georgia"/>
        </w:rPr>
        <w:t>Water Cups</w:t>
      </w:r>
    </w:p>
    <w:p w14:paraId="3D60C43D" w14:textId="2539767E" w:rsidR="00DF24A4" w:rsidRDefault="00DF24A4" w:rsidP="000B5B47">
      <w:pPr>
        <w:pStyle w:val="ListParagraph"/>
        <w:numPr>
          <w:ilvl w:val="0"/>
          <w:numId w:val="1"/>
        </w:numPr>
        <w:spacing w:after="0" w:line="240" w:lineRule="auto"/>
        <w:rPr>
          <w:rFonts w:ascii="Georgia" w:hAnsi="Georgia"/>
        </w:rPr>
      </w:pPr>
      <w:r>
        <w:rPr>
          <w:rFonts w:ascii="Georgia" w:hAnsi="Georgia"/>
        </w:rPr>
        <w:t>Droppers</w:t>
      </w:r>
    </w:p>
    <w:p w14:paraId="10FF179C" w14:textId="594A68FE" w:rsidR="00DF24A4" w:rsidRDefault="00DF24A4" w:rsidP="000B5B47">
      <w:pPr>
        <w:pStyle w:val="ListParagraph"/>
        <w:numPr>
          <w:ilvl w:val="0"/>
          <w:numId w:val="1"/>
        </w:numPr>
        <w:spacing w:after="0" w:line="240" w:lineRule="auto"/>
        <w:rPr>
          <w:rFonts w:ascii="Georgia" w:hAnsi="Georgia"/>
        </w:rPr>
      </w:pPr>
      <w:r>
        <w:rPr>
          <w:rFonts w:ascii="Georgia" w:hAnsi="Georgia"/>
        </w:rPr>
        <w:t>Food Coloring</w:t>
      </w:r>
    </w:p>
    <w:p w14:paraId="288389CE" w14:textId="486E70D2" w:rsidR="00DF24A4" w:rsidRDefault="00DF24A4" w:rsidP="000B5B47">
      <w:pPr>
        <w:pStyle w:val="ListParagraph"/>
        <w:numPr>
          <w:ilvl w:val="0"/>
          <w:numId w:val="1"/>
        </w:numPr>
        <w:spacing w:after="0" w:line="240" w:lineRule="auto"/>
        <w:rPr>
          <w:rFonts w:ascii="Georgia" w:hAnsi="Georgia"/>
        </w:rPr>
      </w:pPr>
      <w:r>
        <w:rPr>
          <w:rFonts w:ascii="Georgia" w:hAnsi="Georgia"/>
        </w:rPr>
        <w:t>Promethean Board with Projected Instructions</w:t>
      </w:r>
    </w:p>
    <w:p w14:paraId="77B0C0C3" w14:textId="2D4CB09C" w:rsidR="00DF24A4" w:rsidRDefault="00DF74D4" w:rsidP="000B5B47">
      <w:pPr>
        <w:pStyle w:val="ListParagraph"/>
        <w:numPr>
          <w:ilvl w:val="0"/>
          <w:numId w:val="1"/>
        </w:numPr>
        <w:spacing w:after="0" w:line="240" w:lineRule="auto"/>
        <w:rPr>
          <w:rFonts w:ascii="Georgia" w:hAnsi="Georgia"/>
        </w:rPr>
      </w:pPr>
      <w:r>
        <w:rPr>
          <w:rFonts w:ascii="Georgia" w:hAnsi="Georgia"/>
        </w:rPr>
        <w:t>Scientific Method Worksheets</w:t>
      </w:r>
    </w:p>
    <w:p w14:paraId="24709BCA" w14:textId="77777777" w:rsidR="00E73FAA" w:rsidRDefault="00E73FAA" w:rsidP="00E73FAA">
      <w:pPr>
        <w:spacing w:after="0" w:line="240" w:lineRule="auto"/>
        <w:rPr>
          <w:rFonts w:ascii="Georgia" w:hAnsi="Georgia"/>
        </w:rPr>
      </w:pPr>
    </w:p>
    <w:p w14:paraId="0F155D11" w14:textId="77777777" w:rsidR="00E73FAA" w:rsidRDefault="00E73FAA" w:rsidP="00E73FAA">
      <w:pPr>
        <w:spacing w:after="0" w:line="240" w:lineRule="auto"/>
        <w:rPr>
          <w:rFonts w:ascii="Georgia" w:hAnsi="Georgia"/>
        </w:rPr>
      </w:pPr>
      <w:r w:rsidRPr="00E73FAA">
        <w:rPr>
          <w:rFonts w:ascii="Georgia" w:hAnsi="Georgia"/>
          <w:b/>
        </w:rPr>
        <w:t>Lesson Focus</w:t>
      </w:r>
      <w:r>
        <w:rPr>
          <w:rFonts w:ascii="Georgia" w:hAnsi="Georgia"/>
        </w:rPr>
        <w:t>:</w:t>
      </w:r>
    </w:p>
    <w:p w14:paraId="41A00FFF" w14:textId="6D3468B5" w:rsidR="00E73FAA" w:rsidRPr="00E73FAA" w:rsidRDefault="00E73FAA" w:rsidP="002F6075">
      <w:pPr>
        <w:spacing w:after="0" w:line="240" w:lineRule="auto"/>
        <w:ind w:left="720"/>
        <w:rPr>
          <w:rFonts w:ascii="Georgia" w:hAnsi="Georgia"/>
        </w:rPr>
      </w:pPr>
      <w:r>
        <w:rPr>
          <w:rFonts w:ascii="Georgia" w:hAnsi="Georgia"/>
        </w:rPr>
        <w:t xml:space="preserve">Students will demonstrate </w:t>
      </w:r>
      <w:r w:rsidR="00F74C56">
        <w:rPr>
          <w:rFonts w:ascii="Georgia" w:hAnsi="Georgia"/>
        </w:rPr>
        <w:t xml:space="preserve">an understanding of </w:t>
      </w:r>
      <w:r w:rsidR="00DF24A4">
        <w:rPr>
          <w:rFonts w:ascii="Georgia" w:hAnsi="Georgia"/>
        </w:rPr>
        <w:t xml:space="preserve">condensation and precipitation by </w:t>
      </w:r>
      <w:r w:rsidR="00DF74D4">
        <w:rPr>
          <w:rFonts w:ascii="Georgia" w:hAnsi="Georgia"/>
        </w:rPr>
        <w:t>participating in a cloud experiment and recording observations and conclusions.</w:t>
      </w:r>
    </w:p>
    <w:p w14:paraId="349273AB" w14:textId="77777777" w:rsidR="000B5B47" w:rsidRDefault="000B5B47" w:rsidP="000B5B47">
      <w:pPr>
        <w:spacing w:after="0" w:line="240" w:lineRule="auto"/>
        <w:rPr>
          <w:rFonts w:ascii="Georgia" w:hAnsi="Georgia"/>
        </w:rPr>
      </w:pPr>
    </w:p>
    <w:p w14:paraId="716C2C47" w14:textId="77777777" w:rsidR="000B5B47" w:rsidRPr="00432246" w:rsidRDefault="00B21053" w:rsidP="000B5B47">
      <w:pPr>
        <w:spacing w:after="0" w:line="240" w:lineRule="auto"/>
        <w:rPr>
          <w:rFonts w:ascii="Georgia" w:eastAsia="Times New Roman" w:hAnsi="Georgia" w:cs="Times New Roman"/>
          <w:szCs w:val="24"/>
        </w:rPr>
      </w:pPr>
      <w:r>
        <w:rPr>
          <w:rFonts w:ascii="Georgia" w:eastAsia="Times New Roman" w:hAnsi="Georgia" w:cs="Times New Roman"/>
          <w:b/>
          <w:bCs/>
          <w:szCs w:val="24"/>
        </w:rPr>
        <w:t>Common Core Standards</w:t>
      </w:r>
      <w:r w:rsidR="000B5B47">
        <w:rPr>
          <w:rFonts w:ascii="Georgia" w:hAnsi="Georgia"/>
        </w:rPr>
        <w:t>:</w:t>
      </w:r>
    </w:p>
    <w:p w14:paraId="5DEB92BB" w14:textId="74973063" w:rsidR="000B5B47" w:rsidRPr="000B5B47" w:rsidRDefault="000B5B47" w:rsidP="000B5B47">
      <w:pPr>
        <w:spacing w:after="0" w:line="240" w:lineRule="auto"/>
        <w:ind w:left="1440"/>
        <w:rPr>
          <w:rFonts w:ascii="Georgia" w:eastAsia="Times New Roman" w:hAnsi="Georgia" w:cs="Times New Roman"/>
          <w:szCs w:val="24"/>
        </w:rPr>
      </w:pPr>
      <w:r w:rsidRPr="000B5B47">
        <w:rPr>
          <w:rFonts w:ascii="Georgia" w:eastAsia="Times New Roman" w:hAnsi="Georgia" w:cs="Times New Roman"/>
          <w:b/>
          <w:bCs/>
          <w:szCs w:val="24"/>
        </w:rPr>
        <w:t>Subject:</w:t>
      </w:r>
      <w:r w:rsidRPr="000B5B47">
        <w:rPr>
          <w:rFonts w:ascii="Georgia" w:eastAsia="Times New Roman" w:hAnsi="Georgia" w:cs="Times New Roman"/>
          <w:szCs w:val="24"/>
        </w:rPr>
        <w:t xml:space="preserve"> </w:t>
      </w:r>
      <w:r w:rsidR="00DF74D4">
        <w:rPr>
          <w:rFonts w:ascii="Georgia" w:eastAsia="Times New Roman" w:hAnsi="Georgia" w:cs="Times New Roman"/>
          <w:szCs w:val="24"/>
        </w:rPr>
        <w:t>Science</w:t>
      </w:r>
    </w:p>
    <w:p w14:paraId="3169025A" w14:textId="77777777" w:rsidR="000B5B47" w:rsidRPr="000B5B47" w:rsidRDefault="000B5B47" w:rsidP="00432246">
      <w:pPr>
        <w:spacing w:after="0" w:line="240" w:lineRule="auto"/>
        <w:ind w:left="720" w:firstLine="720"/>
        <w:rPr>
          <w:rFonts w:ascii="Georgia" w:eastAsia="Times New Roman" w:hAnsi="Georgia" w:cs="Times New Roman"/>
          <w:szCs w:val="24"/>
        </w:rPr>
      </w:pPr>
      <w:r w:rsidRPr="000B5B47">
        <w:rPr>
          <w:rFonts w:ascii="Georgia" w:eastAsia="Times New Roman" w:hAnsi="Georgia" w:cs="Times New Roman"/>
          <w:b/>
          <w:bCs/>
          <w:szCs w:val="24"/>
        </w:rPr>
        <w:t>Grade:</w:t>
      </w:r>
      <w:r w:rsidRPr="000B5B47">
        <w:rPr>
          <w:rFonts w:ascii="Georgia" w:eastAsia="Times New Roman" w:hAnsi="Georgia" w:cs="Times New Roman"/>
          <w:szCs w:val="24"/>
        </w:rPr>
        <w:t xml:space="preserve"> </w:t>
      </w:r>
      <w:r w:rsidR="00F74C56">
        <w:rPr>
          <w:rFonts w:ascii="Georgia" w:eastAsia="Times New Roman" w:hAnsi="Georgia" w:cs="Times New Roman"/>
          <w:szCs w:val="24"/>
        </w:rPr>
        <w:t>First</w:t>
      </w:r>
    </w:p>
    <w:p w14:paraId="248BF82F" w14:textId="0B83BA8D" w:rsidR="000B5B47" w:rsidRPr="000B5B47" w:rsidRDefault="000B5B47" w:rsidP="00432246">
      <w:pPr>
        <w:spacing w:after="0" w:line="240" w:lineRule="auto"/>
        <w:ind w:left="720" w:firstLine="720"/>
        <w:rPr>
          <w:rFonts w:ascii="Georgia" w:eastAsia="Times New Roman" w:hAnsi="Georgia" w:cs="Times New Roman"/>
          <w:szCs w:val="24"/>
        </w:rPr>
      </w:pPr>
      <w:r w:rsidRPr="000B5B47">
        <w:rPr>
          <w:rFonts w:ascii="Georgia" w:eastAsia="Times New Roman" w:hAnsi="Georgia" w:cs="Times New Roman"/>
          <w:b/>
          <w:bCs/>
          <w:szCs w:val="24"/>
        </w:rPr>
        <w:t>Area:</w:t>
      </w:r>
      <w:r w:rsidRPr="000B5B47">
        <w:rPr>
          <w:rFonts w:ascii="Georgia" w:eastAsia="Times New Roman" w:hAnsi="Georgia" w:cs="Times New Roman"/>
          <w:szCs w:val="24"/>
        </w:rPr>
        <w:t xml:space="preserve"> </w:t>
      </w:r>
      <w:r w:rsidR="00DF74D4">
        <w:rPr>
          <w:rFonts w:ascii="Georgia" w:eastAsia="Times New Roman" w:hAnsi="Georgia" w:cs="Times New Roman"/>
          <w:szCs w:val="24"/>
        </w:rPr>
        <w:t>Earth Sciences</w:t>
      </w:r>
    </w:p>
    <w:p w14:paraId="28BCF379" w14:textId="72359EDF" w:rsidR="000B5B47" w:rsidRDefault="00DF74D4" w:rsidP="00432246">
      <w:pPr>
        <w:spacing w:after="0" w:line="240" w:lineRule="auto"/>
        <w:ind w:left="2160"/>
        <w:rPr>
          <w:rFonts w:ascii="Georgia" w:eastAsia="Times New Roman" w:hAnsi="Georgia" w:cs="Times New Roman"/>
          <w:szCs w:val="24"/>
        </w:rPr>
      </w:pPr>
      <w:r>
        <w:rPr>
          <w:rFonts w:ascii="Georgia" w:eastAsia="Times New Roman" w:hAnsi="Georgia" w:cs="Times New Roman"/>
          <w:b/>
          <w:bCs/>
          <w:szCs w:val="24"/>
        </w:rPr>
        <w:t xml:space="preserve">3. </w:t>
      </w:r>
      <w:r w:rsidR="000B5B47" w:rsidRPr="000B5B47">
        <w:rPr>
          <w:rFonts w:ascii="Georgia" w:eastAsia="Times New Roman" w:hAnsi="Georgia" w:cs="Times New Roman"/>
          <w:szCs w:val="24"/>
        </w:rPr>
        <w:t xml:space="preserve"> </w:t>
      </w:r>
      <w:r>
        <w:rPr>
          <w:rFonts w:ascii="Georgia" w:eastAsia="Times New Roman" w:hAnsi="Georgia" w:cs="Times New Roman"/>
          <w:szCs w:val="24"/>
        </w:rPr>
        <w:t>Weather can be observed, measured, and described.</w:t>
      </w:r>
    </w:p>
    <w:p w14:paraId="0E2141C3" w14:textId="030E973F" w:rsidR="00DF74D4" w:rsidRPr="000B5B47" w:rsidRDefault="00DF74D4" w:rsidP="00DF74D4">
      <w:pPr>
        <w:spacing w:after="0" w:line="240" w:lineRule="auto"/>
        <w:ind w:left="720" w:firstLine="720"/>
        <w:rPr>
          <w:rFonts w:ascii="Georgia" w:eastAsia="Times New Roman" w:hAnsi="Georgia" w:cs="Times New Roman"/>
          <w:szCs w:val="24"/>
        </w:rPr>
      </w:pPr>
      <w:r>
        <w:rPr>
          <w:rFonts w:ascii="Georgia" w:eastAsia="Times New Roman" w:hAnsi="Georgia" w:cs="Times New Roman"/>
          <w:b/>
          <w:bCs/>
          <w:szCs w:val="24"/>
        </w:rPr>
        <w:t>Area: Investigation and Experimentation</w:t>
      </w:r>
    </w:p>
    <w:p w14:paraId="38A51B1D" w14:textId="7381051E" w:rsidR="00750279" w:rsidRPr="00DF74D4" w:rsidRDefault="00DF74D4" w:rsidP="00DF74D4">
      <w:pPr>
        <w:spacing w:after="0" w:line="240" w:lineRule="auto"/>
        <w:ind w:left="2160"/>
        <w:rPr>
          <w:rFonts w:ascii="Georgia" w:eastAsia="Times New Roman" w:hAnsi="Georgia" w:cs="Times New Roman"/>
          <w:szCs w:val="24"/>
        </w:rPr>
      </w:pPr>
      <w:proofErr w:type="gramStart"/>
      <w:r>
        <w:rPr>
          <w:rFonts w:ascii="Georgia" w:eastAsia="Times New Roman" w:hAnsi="Georgia" w:cs="Times New Roman"/>
          <w:b/>
          <w:bCs/>
          <w:szCs w:val="24"/>
        </w:rPr>
        <w:t>4.B.</w:t>
      </w:r>
      <w:r>
        <w:rPr>
          <w:rFonts w:ascii="Georgia" w:eastAsia="Times New Roman" w:hAnsi="Georgia" w:cs="Times New Roman"/>
          <w:bCs/>
          <w:szCs w:val="24"/>
        </w:rPr>
        <w:t xml:space="preserve"> Record observations and data with pictures, numbers, or written statements.</w:t>
      </w:r>
      <w:proofErr w:type="gramEnd"/>
    </w:p>
    <w:p w14:paraId="4C9C3FFD" w14:textId="77777777" w:rsidR="00BF1ABC" w:rsidRDefault="00BF1ABC" w:rsidP="00BF1ABC">
      <w:pPr>
        <w:spacing w:after="0" w:line="240" w:lineRule="auto"/>
        <w:rPr>
          <w:rFonts w:ascii="Georgia" w:eastAsia="Times New Roman" w:hAnsi="Georgia" w:cs="Times New Roman"/>
          <w:b/>
          <w:bCs/>
          <w:szCs w:val="24"/>
        </w:rPr>
      </w:pPr>
    </w:p>
    <w:p w14:paraId="214FAEFE" w14:textId="77777777" w:rsidR="00BF1ABC" w:rsidRDefault="00BF1ABC" w:rsidP="00BF1ABC">
      <w:pPr>
        <w:spacing w:after="0" w:line="240" w:lineRule="auto"/>
        <w:rPr>
          <w:rFonts w:ascii="Georgia" w:eastAsia="Times New Roman" w:hAnsi="Georgia" w:cs="Times New Roman"/>
          <w:b/>
          <w:bCs/>
          <w:szCs w:val="24"/>
        </w:rPr>
      </w:pPr>
      <w:r>
        <w:rPr>
          <w:rFonts w:ascii="Georgia" w:eastAsia="Times New Roman" w:hAnsi="Georgia" w:cs="Times New Roman"/>
          <w:b/>
          <w:bCs/>
          <w:szCs w:val="24"/>
        </w:rPr>
        <w:t>ELD/SDAIE Strategies:</w:t>
      </w:r>
    </w:p>
    <w:p w14:paraId="08F91733" w14:textId="37480715" w:rsidR="00BF1ABC" w:rsidRDefault="00DF74D4" w:rsidP="005703A8">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Use of visual representation.</w:t>
      </w:r>
    </w:p>
    <w:p w14:paraId="56FBB998" w14:textId="19E358E9" w:rsidR="00BF249E" w:rsidRDefault="00BF249E" w:rsidP="00BF249E">
      <w:pPr>
        <w:pStyle w:val="ListParagraph"/>
        <w:numPr>
          <w:ilvl w:val="1"/>
          <w:numId w:val="2"/>
        </w:numPr>
        <w:spacing w:after="0" w:line="240" w:lineRule="auto"/>
        <w:rPr>
          <w:rFonts w:ascii="Georgia" w:eastAsia="Times New Roman" w:hAnsi="Georgia" w:cs="Times New Roman"/>
          <w:szCs w:val="24"/>
        </w:rPr>
      </w:pPr>
      <w:r>
        <w:rPr>
          <w:rFonts w:ascii="Georgia" w:eastAsia="Times New Roman" w:hAnsi="Georgia" w:cs="Times New Roman"/>
          <w:szCs w:val="24"/>
        </w:rPr>
        <w:t xml:space="preserve">Chart Paper </w:t>
      </w:r>
      <w:r w:rsidR="008B6039">
        <w:rPr>
          <w:rFonts w:ascii="Georgia" w:eastAsia="Times New Roman" w:hAnsi="Georgia" w:cs="Times New Roman"/>
          <w:szCs w:val="24"/>
        </w:rPr>
        <w:t xml:space="preserve">with </w:t>
      </w:r>
      <w:r w:rsidR="00DF74D4">
        <w:rPr>
          <w:rFonts w:ascii="Georgia" w:eastAsia="Times New Roman" w:hAnsi="Georgia" w:cs="Times New Roman"/>
          <w:szCs w:val="24"/>
        </w:rPr>
        <w:t>definitions in words or pictures</w:t>
      </w:r>
    </w:p>
    <w:p w14:paraId="41D6AC4D" w14:textId="639CCEA7" w:rsidR="00DF74D4" w:rsidRDefault="00DF74D4" w:rsidP="00BF249E">
      <w:pPr>
        <w:pStyle w:val="ListParagraph"/>
        <w:numPr>
          <w:ilvl w:val="1"/>
          <w:numId w:val="2"/>
        </w:numPr>
        <w:spacing w:after="0" w:line="240" w:lineRule="auto"/>
        <w:rPr>
          <w:rFonts w:ascii="Georgia" w:eastAsia="Times New Roman" w:hAnsi="Georgia" w:cs="Times New Roman"/>
          <w:szCs w:val="24"/>
        </w:rPr>
      </w:pPr>
      <w:r>
        <w:rPr>
          <w:rFonts w:ascii="Georgia" w:eastAsia="Times New Roman" w:hAnsi="Georgia" w:cs="Times New Roman"/>
          <w:szCs w:val="24"/>
        </w:rPr>
        <w:t>Front loaded vocabulary accompanied by student created diagrams and animated video</w:t>
      </w:r>
    </w:p>
    <w:p w14:paraId="64FF1476" w14:textId="2074800E" w:rsidR="009E41DB" w:rsidRDefault="00C27233" w:rsidP="008B6039">
      <w:pPr>
        <w:pStyle w:val="ListParagraph"/>
        <w:numPr>
          <w:ilvl w:val="1"/>
          <w:numId w:val="2"/>
        </w:numPr>
        <w:spacing w:after="0" w:line="240" w:lineRule="auto"/>
        <w:rPr>
          <w:rFonts w:ascii="Georgia" w:eastAsia="Times New Roman" w:hAnsi="Georgia" w:cs="Times New Roman"/>
          <w:szCs w:val="24"/>
        </w:rPr>
      </w:pPr>
      <w:r>
        <w:rPr>
          <w:rFonts w:ascii="Georgia" w:eastAsia="Times New Roman" w:hAnsi="Georgia" w:cs="Times New Roman"/>
          <w:szCs w:val="24"/>
        </w:rPr>
        <w:t xml:space="preserve">Student </w:t>
      </w:r>
      <w:r w:rsidR="008B6039">
        <w:rPr>
          <w:rFonts w:ascii="Georgia" w:eastAsia="Times New Roman" w:hAnsi="Georgia" w:cs="Times New Roman"/>
          <w:szCs w:val="24"/>
        </w:rPr>
        <w:t>sharing of ideas an opportunities to work in pairs/ groups</w:t>
      </w:r>
    </w:p>
    <w:p w14:paraId="28C0E1FD" w14:textId="77777777" w:rsidR="00F40DF9" w:rsidRDefault="00F40DF9" w:rsidP="00F40DF9">
      <w:pPr>
        <w:spacing w:after="0" w:line="240" w:lineRule="auto"/>
        <w:rPr>
          <w:rFonts w:ascii="Georgia" w:eastAsia="Times New Roman" w:hAnsi="Georgia" w:cs="Times New Roman"/>
          <w:szCs w:val="24"/>
        </w:rPr>
      </w:pPr>
    </w:p>
    <w:p w14:paraId="63DF5E0F" w14:textId="7F31A945" w:rsidR="008B6039" w:rsidRDefault="008B6039" w:rsidP="008B6039">
      <w:pPr>
        <w:spacing w:after="0" w:line="240" w:lineRule="auto"/>
        <w:rPr>
          <w:rFonts w:ascii="Georgia" w:eastAsia="Times New Roman" w:hAnsi="Georgia" w:cs="Times New Roman"/>
          <w:b/>
          <w:szCs w:val="24"/>
        </w:rPr>
      </w:pPr>
      <w:r>
        <w:rPr>
          <w:rFonts w:ascii="Georgia" w:eastAsia="Times New Roman" w:hAnsi="Georgia" w:cs="Times New Roman"/>
          <w:b/>
          <w:szCs w:val="24"/>
        </w:rPr>
        <w:t>Vocabulary:</w:t>
      </w:r>
    </w:p>
    <w:p w14:paraId="0B284284" w14:textId="497E0030" w:rsidR="008B6039" w:rsidRDefault="00DF74D4" w:rsidP="008B6039">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Evaporation – When water turns into water vapors due to heat</w:t>
      </w:r>
    </w:p>
    <w:p w14:paraId="08EAED0F" w14:textId="1DCF57AB" w:rsidR="008B6039" w:rsidRDefault="00DF74D4" w:rsidP="008B6039">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Condensation – When water vapor read cooler places, they change into water</w:t>
      </w:r>
    </w:p>
    <w:p w14:paraId="6A620701" w14:textId="5D0CC878" w:rsidR="008B6039" w:rsidRDefault="00DF74D4" w:rsidP="008B6039">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Precipitation – When show, rain or other types of water fall</w:t>
      </w:r>
    </w:p>
    <w:p w14:paraId="479BD7FB" w14:textId="77777777" w:rsidR="008B6039" w:rsidRDefault="008B6039" w:rsidP="00F40DF9">
      <w:pPr>
        <w:spacing w:after="0" w:line="240" w:lineRule="auto"/>
        <w:rPr>
          <w:rFonts w:ascii="Georgia" w:eastAsia="Times New Roman" w:hAnsi="Georgia" w:cs="Times New Roman"/>
          <w:szCs w:val="24"/>
        </w:rPr>
      </w:pPr>
    </w:p>
    <w:p w14:paraId="0AAA68B3" w14:textId="4B9D4727" w:rsidR="00F40DF9" w:rsidRDefault="008B6039" w:rsidP="00F40DF9">
      <w:pPr>
        <w:spacing w:after="0" w:line="240" w:lineRule="auto"/>
        <w:rPr>
          <w:rFonts w:ascii="Georgia" w:eastAsia="Times New Roman" w:hAnsi="Georgia" w:cs="Times New Roman"/>
          <w:b/>
          <w:szCs w:val="24"/>
        </w:rPr>
      </w:pPr>
      <w:r>
        <w:rPr>
          <w:rFonts w:ascii="Georgia" w:eastAsia="Times New Roman" w:hAnsi="Georgia" w:cs="Times New Roman"/>
          <w:b/>
          <w:szCs w:val="24"/>
        </w:rPr>
        <w:t>Introduction</w:t>
      </w:r>
      <w:r w:rsidR="001B73DD">
        <w:rPr>
          <w:rFonts w:ascii="Georgia" w:eastAsia="Times New Roman" w:hAnsi="Georgia" w:cs="Times New Roman"/>
          <w:b/>
          <w:szCs w:val="24"/>
        </w:rPr>
        <w:t xml:space="preserve"> (on rug)</w:t>
      </w:r>
      <w:r>
        <w:rPr>
          <w:rFonts w:ascii="Georgia" w:eastAsia="Times New Roman" w:hAnsi="Georgia" w:cs="Times New Roman"/>
          <w:b/>
          <w:szCs w:val="24"/>
        </w:rPr>
        <w:t>:</w:t>
      </w:r>
    </w:p>
    <w:p w14:paraId="3BA72E43" w14:textId="375699D6" w:rsidR="00927FA7" w:rsidRDefault="0028756C" w:rsidP="008B6039">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lastRenderedPageBreak/>
        <w:t>I will orally introduce students to the idea of our experiment today, and explain the behavior expectations to make everyone safe</w:t>
      </w:r>
    </w:p>
    <w:p w14:paraId="17A69E01" w14:textId="77777777" w:rsidR="00C23DA8" w:rsidRDefault="00C23DA8" w:rsidP="00C23DA8">
      <w:pPr>
        <w:spacing w:after="0" w:line="240" w:lineRule="auto"/>
        <w:rPr>
          <w:rFonts w:ascii="Georgia" w:eastAsia="Times New Roman" w:hAnsi="Georgia" w:cs="Times New Roman"/>
          <w:szCs w:val="24"/>
        </w:rPr>
      </w:pPr>
    </w:p>
    <w:p w14:paraId="5A624BA3" w14:textId="62680539" w:rsidR="001B73DD" w:rsidRDefault="001B73DD" w:rsidP="001B73DD">
      <w:pPr>
        <w:spacing w:after="0" w:line="240" w:lineRule="auto"/>
        <w:rPr>
          <w:rFonts w:ascii="Georgia" w:eastAsia="Times New Roman" w:hAnsi="Georgia" w:cs="Times New Roman"/>
          <w:b/>
          <w:szCs w:val="24"/>
        </w:rPr>
      </w:pPr>
      <w:r>
        <w:rPr>
          <w:rFonts w:ascii="Georgia" w:eastAsia="Times New Roman" w:hAnsi="Georgia" w:cs="Times New Roman"/>
          <w:b/>
          <w:szCs w:val="24"/>
        </w:rPr>
        <w:t>Guided Practice (on rug):</w:t>
      </w:r>
    </w:p>
    <w:p w14:paraId="64C7A719" w14:textId="2E218DC5" w:rsidR="001B73DD" w:rsidRDefault="001B73DD" w:rsidP="00C23DA8">
      <w:pPr>
        <w:pStyle w:val="ListParagraph"/>
        <w:numPr>
          <w:ilvl w:val="0"/>
          <w:numId w:val="2"/>
        </w:numPr>
        <w:spacing w:after="0" w:line="240" w:lineRule="auto"/>
        <w:rPr>
          <w:rFonts w:ascii="Georgia" w:eastAsia="Times New Roman" w:hAnsi="Georgia" w:cs="Times New Roman"/>
          <w:szCs w:val="24"/>
        </w:rPr>
      </w:pPr>
      <w:r w:rsidRPr="00582F3D">
        <w:rPr>
          <w:rFonts w:ascii="Georgia" w:eastAsia="Times New Roman" w:hAnsi="Georgia" w:cs="Times New Roman"/>
          <w:szCs w:val="24"/>
        </w:rPr>
        <w:t xml:space="preserve">Together, the students and I will </w:t>
      </w:r>
      <w:r w:rsidR="00582F3D" w:rsidRPr="00582F3D">
        <w:rPr>
          <w:rFonts w:ascii="Georgia" w:eastAsia="Times New Roman" w:hAnsi="Georgia" w:cs="Times New Roman"/>
          <w:szCs w:val="24"/>
        </w:rPr>
        <w:t xml:space="preserve">review our three vocabulary words, and I will draw a picture of a cloud, and have them help me label the condensation and precipitation of the cloud. </w:t>
      </w:r>
    </w:p>
    <w:p w14:paraId="6A0779BB" w14:textId="4BA62BD6" w:rsid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I will then introduce students to our scientific method sheet, and go through the steps. I will remind students how we can count the drops, and give the example of our brownie tally chart.</w:t>
      </w:r>
    </w:p>
    <w:p w14:paraId="03BFCA04" w14:textId="3E788C54" w:rsidR="00582F3D" w:rsidRP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 xml:space="preserve">Here, Ms. </w:t>
      </w:r>
      <w:proofErr w:type="spellStart"/>
      <w:r>
        <w:rPr>
          <w:rFonts w:ascii="Georgia" w:eastAsia="Times New Roman" w:hAnsi="Georgia" w:cs="Times New Roman"/>
          <w:szCs w:val="24"/>
        </w:rPr>
        <w:t>Gurerro</w:t>
      </w:r>
      <w:proofErr w:type="spellEnd"/>
      <w:r>
        <w:rPr>
          <w:rFonts w:ascii="Georgia" w:eastAsia="Times New Roman" w:hAnsi="Georgia" w:cs="Times New Roman"/>
          <w:szCs w:val="24"/>
        </w:rPr>
        <w:t xml:space="preserve"> and I will demonstrate one experiment, to show students how to work in pairs.</w:t>
      </w:r>
    </w:p>
    <w:p w14:paraId="0CFFC7F1" w14:textId="6B6E4D25" w:rsid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I will then have students make a prediction of how many drops they think their “cloud” can hold before it “rains”.</w:t>
      </w:r>
    </w:p>
    <w:p w14:paraId="1414C269" w14:textId="11A9FDB4" w:rsid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 xml:space="preserve">Here, Ms. </w:t>
      </w:r>
      <w:proofErr w:type="spellStart"/>
      <w:r>
        <w:rPr>
          <w:rFonts w:ascii="Georgia" w:eastAsia="Times New Roman" w:hAnsi="Georgia" w:cs="Times New Roman"/>
          <w:szCs w:val="24"/>
        </w:rPr>
        <w:t>Gurerro</w:t>
      </w:r>
      <w:proofErr w:type="spellEnd"/>
      <w:r>
        <w:rPr>
          <w:rFonts w:ascii="Georgia" w:eastAsia="Times New Roman" w:hAnsi="Georgia" w:cs="Times New Roman"/>
          <w:szCs w:val="24"/>
        </w:rPr>
        <w:t xml:space="preserve"> will help students record predictions, collect </w:t>
      </w:r>
      <w:proofErr w:type="gramStart"/>
      <w:r>
        <w:rPr>
          <w:rFonts w:ascii="Georgia" w:eastAsia="Times New Roman" w:hAnsi="Georgia" w:cs="Times New Roman"/>
          <w:szCs w:val="24"/>
        </w:rPr>
        <w:t>clip boards</w:t>
      </w:r>
      <w:proofErr w:type="gramEnd"/>
      <w:r>
        <w:rPr>
          <w:rFonts w:ascii="Georgia" w:eastAsia="Times New Roman" w:hAnsi="Georgia" w:cs="Times New Roman"/>
          <w:szCs w:val="24"/>
        </w:rPr>
        <w:t xml:space="preserve"> and introduce partners while I set up remainder of jars and water.</w:t>
      </w:r>
    </w:p>
    <w:p w14:paraId="63A5FDEB" w14:textId="77777777" w:rsidR="00582F3D" w:rsidRPr="00582F3D" w:rsidRDefault="00582F3D" w:rsidP="00582F3D">
      <w:pPr>
        <w:pStyle w:val="ListParagraph"/>
        <w:spacing w:after="0" w:line="240" w:lineRule="auto"/>
        <w:rPr>
          <w:rFonts w:ascii="Georgia" w:eastAsia="Times New Roman" w:hAnsi="Georgia" w:cs="Times New Roman"/>
          <w:szCs w:val="24"/>
        </w:rPr>
      </w:pPr>
    </w:p>
    <w:p w14:paraId="46504476" w14:textId="3B86F4CE" w:rsidR="007541ED" w:rsidRPr="00582F3D" w:rsidRDefault="00C23DA8" w:rsidP="00582F3D">
      <w:pPr>
        <w:spacing w:after="0" w:line="240" w:lineRule="auto"/>
        <w:rPr>
          <w:rFonts w:ascii="Georgia" w:eastAsia="Times New Roman" w:hAnsi="Georgia" w:cs="Times New Roman"/>
          <w:szCs w:val="24"/>
        </w:rPr>
      </w:pPr>
      <w:r w:rsidRPr="00C23DA8">
        <w:rPr>
          <w:rFonts w:ascii="Georgia" w:eastAsia="Times New Roman" w:hAnsi="Georgia" w:cs="Times New Roman"/>
          <w:b/>
          <w:szCs w:val="24"/>
        </w:rPr>
        <w:t>I</w:t>
      </w:r>
      <w:r w:rsidR="001B73DD">
        <w:rPr>
          <w:rFonts w:ascii="Georgia" w:eastAsia="Times New Roman" w:hAnsi="Georgia" w:cs="Times New Roman"/>
          <w:b/>
          <w:szCs w:val="24"/>
        </w:rPr>
        <w:t>ndependent and Guided Practice Hybrid</w:t>
      </w:r>
      <w:r>
        <w:rPr>
          <w:rFonts w:ascii="Georgia" w:eastAsia="Times New Roman" w:hAnsi="Georgia" w:cs="Times New Roman"/>
          <w:szCs w:val="24"/>
        </w:rPr>
        <w:t>:</w:t>
      </w:r>
    </w:p>
    <w:p w14:paraId="2BF9DAEB" w14:textId="4624D63B" w:rsidR="00927FA7"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Students will work in pairs to drop colored water into jars with shaving cream clouds” each pair will switch off between recorder and dropping five drops of water.  Students will record their findings in our premade scientific method sheet.</w:t>
      </w:r>
    </w:p>
    <w:p w14:paraId="5402AAE5" w14:textId="77777777" w:rsid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Students who finish early will be encouraged to either help me clean up or draw a picture on the back of their sheets.</w:t>
      </w:r>
    </w:p>
    <w:p w14:paraId="2475BDE4" w14:textId="0562EF95" w:rsidR="00582F3D" w:rsidRPr="00582F3D" w:rsidRDefault="00582F3D" w:rsidP="00582F3D">
      <w:pPr>
        <w:pStyle w:val="ListParagraph"/>
        <w:numPr>
          <w:ilvl w:val="0"/>
          <w:numId w:val="2"/>
        </w:numPr>
        <w:spacing w:after="0" w:line="240" w:lineRule="auto"/>
        <w:rPr>
          <w:rFonts w:ascii="Georgia" w:eastAsia="Times New Roman" w:hAnsi="Georgia" w:cs="Times New Roman"/>
          <w:szCs w:val="24"/>
        </w:rPr>
      </w:pPr>
      <w:r>
        <w:rPr>
          <w:rFonts w:ascii="Georgia" w:eastAsia="Times New Roman" w:hAnsi="Georgia" w:cs="Times New Roman"/>
          <w:szCs w:val="24"/>
        </w:rPr>
        <w:t>Most cleaning will be done by adults because of glass jars</w:t>
      </w:r>
    </w:p>
    <w:p w14:paraId="2B5025C4" w14:textId="77777777" w:rsidR="00C073CF" w:rsidRDefault="00C073CF" w:rsidP="00C073CF">
      <w:pPr>
        <w:spacing w:after="0" w:line="240" w:lineRule="auto"/>
        <w:rPr>
          <w:rFonts w:ascii="Georgia" w:eastAsia="Times New Roman" w:hAnsi="Georgia" w:cs="Times New Roman"/>
          <w:szCs w:val="24"/>
        </w:rPr>
      </w:pPr>
      <w:r w:rsidRPr="00C073CF">
        <w:rPr>
          <w:rFonts w:ascii="Georgia" w:eastAsia="Times New Roman" w:hAnsi="Georgia" w:cs="Times New Roman"/>
          <w:b/>
          <w:szCs w:val="24"/>
        </w:rPr>
        <w:t>Closure</w:t>
      </w:r>
      <w:r>
        <w:rPr>
          <w:rFonts w:ascii="Georgia" w:eastAsia="Times New Roman" w:hAnsi="Georgia" w:cs="Times New Roman"/>
          <w:szCs w:val="24"/>
        </w:rPr>
        <w:t>:</w:t>
      </w:r>
    </w:p>
    <w:p w14:paraId="3CC5931D" w14:textId="0FACD557" w:rsidR="00316617" w:rsidRDefault="007541ED" w:rsidP="00316617">
      <w:pPr>
        <w:pStyle w:val="ListParagraph"/>
        <w:numPr>
          <w:ilvl w:val="0"/>
          <w:numId w:val="4"/>
        </w:numPr>
        <w:spacing w:after="0" w:line="240" w:lineRule="auto"/>
        <w:rPr>
          <w:rFonts w:ascii="Georgia" w:eastAsia="Times New Roman" w:hAnsi="Georgia" w:cs="Times New Roman"/>
          <w:szCs w:val="24"/>
        </w:rPr>
      </w:pPr>
      <w:r>
        <w:rPr>
          <w:rFonts w:ascii="Georgia" w:eastAsia="Times New Roman" w:hAnsi="Georgia" w:cs="Times New Roman"/>
          <w:szCs w:val="24"/>
        </w:rPr>
        <w:t xml:space="preserve">I will have students come </w:t>
      </w:r>
      <w:r w:rsidR="00582F3D">
        <w:rPr>
          <w:rFonts w:ascii="Georgia" w:eastAsia="Times New Roman" w:hAnsi="Georgia" w:cs="Times New Roman"/>
          <w:szCs w:val="24"/>
        </w:rPr>
        <w:t>back to rug, and discuss their observations.</w:t>
      </w:r>
    </w:p>
    <w:p w14:paraId="12650DD2" w14:textId="6EEBC03B" w:rsidR="00582F3D" w:rsidRDefault="00582F3D" w:rsidP="00316617">
      <w:pPr>
        <w:pStyle w:val="ListParagraph"/>
        <w:numPr>
          <w:ilvl w:val="0"/>
          <w:numId w:val="4"/>
        </w:numPr>
        <w:spacing w:after="0" w:line="240" w:lineRule="auto"/>
        <w:rPr>
          <w:rFonts w:ascii="Georgia" w:eastAsia="Times New Roman" w:hAnsi="Georgia" w:cs="Times New Roman"/>
          <w:szCs w:val="24"/>
        </w:rPr>
      </w:pPr>
      <w:r w:rsidRPr="00582F3D">
        <w:rPr>
          <w:rFonts w:ascii="Georgia" w:eastAsia="Times New Roman" w:hAnsi="Georgia" w:cs="Times New Roman"/>
          <w:b/>
          <w:szCs w:val="24"/>
        </w:rPr>
        <w:t>Assessment:</w:t>
      </w:r>
      <w:r>
        <w:rPr>
          <w:rFonts w:ascii="Georgia" w:eastAsia="Times New Roman" w:hAnsi="Georgia" w:cs="Times New Roman"/>
          <w:szCs w:val="24"/>
        </w:rPr>
        <w:t xml:space="preserve"> Each student will make sure their findings are recorded, and that </w:t>
      </w:r>
      <w:proofErr w:type="gramStart"/>
      <w:r>
        <w:rPr>
          <w:rFonts w:ascii="Georgia" w:eastAsia="Times New Roman" w:hAnsi="Georgia" w:cs="Times New Roman"/>
          <w:szCs w:val="24"/>
        </w:rPr>
        <w:t>their</w:t>
      </w:r>
      <w:proofErr w:type="gramEnd"/>
      <w:r>
        <w:rPr>
          <w:rFonts w:ascii="Georgia" w:eastAsia="Times New Roman" w:hAnsi="Georgia" w:cs="Times New Roman"/>
          <w:szCs w:val="24"/>
        </w:rPr>
        <w:t xml:space="preserve"> partners answers were recorded. On their Scientific Method sheets. </w:t>
      </w:r>
    </w:p>
    <w:p w14:paraId="19849DF7" w14:textId="6C527F91" w:rsidR="00B44423" w:rsidRDefault="00582F3D" w:rsidP="00316617">
      <w:pPr>
        <w:pStyle w:val="ListParagraph"/>
        <w:numPr>
          <w:ilvl w:val="0"/>
          <w:numId w:val="4"/>
        </w:numPr>
        <w:spacing w:after="0" w:line="240" w:lineRule="auto"/>
        <w:rPr>
          <w:rFonts w:ascii="Georgia" w:eastAsia="Times New Roman" w:hAnsi="Georgia" w:cs="Times New Roman"/>
          <w:szCs w:val="24"/>
        </w:rPr>
      </w:pPr>
      <w:r>
        <w:rPr>
          <w:rFonts w:ascii="Georgia" w:eastAsia="Times New Roman" w:hAnsi="Georgia" w:cs="Times New Roman"/>
          <w:szCs w:val="24"/>
        </w:rPr>
        <w:t>We will review the steps of the water cycle, and I will encourage students use “condensation” and “precipitation” in their explanations.</w:t>
      </w:r>
    </w:p>
    <w:p w14:paraId="33F4BC29" w14:textId="77777777" w:rsidR="00B44423" w:rsidRDefault="00B44423">
      <w:pPr>
        <w:rPr>
          <w:rFonts w:ascii="Georgia" w:eastAsia="Times New Roman" w:hAnsi="Georgia" w:cs="Times New Roman"/>
          <w:szCs w:val="24"/>
        </w:rPr>
      </w:pPr>
      <w:r>
        <w:rPr>
          <w:rFonts w:ascii="Georgia" w:eastAsia="Times New Roman" w:hAnsi="Georgia" w:cs="Times New Roman"/>
          <w:szCs w:val="24"/>
        </w:rPr>
        <w:br w:type="page"/>
      </w:r>
    </w:p>
    <w:p w14:paraId="752100B4" w14:textId="77777777" w:rsidR="00B44423" w:rsidRPr="000E46A3" w:rsidRDefault="00B44423" w:rsidP="00B44423">
      <w:pPr>
        <w:rPr>
          <w:rFonts w:ascii="Chalkduster" w:hAnsi="Chalkduster"/>
          <w:sz w:val="28"/>
          <w:szCs w:val="28"/>
        </w:rPr>
      </w:pPr>
      <w:r w:rsidRPr="000E46A3">
        <w:rPr>
          <w:rFonts w:ascii="Chalkduster" w:hAnsi="Chalkduster"/>
          <w:sz w:val="28"/>
          <w:szCs w:val="28"/>
        </w:rPr>
        <w:lastRenderedPageBreak/>
        <w:t>Name: _______________</w:t>
      </w:r>
      <w:proofErr w:type="gramStart"/>
      <w:r w:rsidRPr="000E46A3">
        <w:rPr>
          <w:rFonts w:ascii="Chalkduster" w:hAnsi="Chalkduster"/>
          <w:sz w:val="28"/>
          <w:szCs w:val="28"/>
        </w:rPr>
        <w:t xml:space="preserve">_ </w:t>
      </w:r>
      <w:r>
        <w:rPr>
          <w:rFonts w:ascii="Chalkduster" w:hAnsi="Chalkduster"/>
          <w:sz w:val="28"/>
          <w:szCs w:val="28"/>
        </w:rPr>
        <w:t xml:space="preserve">     </w:t>
      </w:r>
      <w:r w:rsidRPr="000E46A3">
        <w:rPr>
          <w:rFonts w:ascii="Chalkduster" w:hAnsi="Chalkduster"/>
          <w:sz w:val="28"/>
          <w:szCs w:val="28"/>
        </w:rPr>
        <w:t>Date</w:t>
      </w:r>
      <w:proofErr w:type="gramEnd"/>
      <w:r w:rsidRPr="000E46A3">
        <w:rPr>
          <w:rFonts w:ascii="Chalkduster" w:hAnsi="Chalkduster"/>
          <w:sz w:val="28"/>
          <w:szCs w:val="28"/>
        </w:rPr>
        <w:t>:_______________</w:t>
      </w:r>
    </w:p>
    <w:p w14:paraId="0E24F10E" w14:textId="77777777" w:rsidR="00B44423" w:rsidRPr="00533030" w:rsidRDefault="00B44423" w:rsidP="00B44423">
      <w:pPr>
        <w:rPr>
          <w:rFonts w:ascii="Chalkduster" w:hAnsi="Chalkduster"/>
          <w:sz w:val="40"/>
          <w:szCs w:val="40"/>
        </w:rPr>
      </w:pPr>
    </w:p>
    <w:p w14:paraId="5231758D" w14:textId="70E10236" w:rsidR="00B44423" w:rsidRPr="00B44423" w:rsidRDefault="00B44423" w:rsidP="00B44423">
      <w:pPr>
        <w:jc w:val="center"/>
        <w:rPr>
          <w:rFonts w:ascii="Chalkduster" w:hAnsi="Chalkduster"/>
          <w:sz w:val="40"/>
          <w:szCs w:val="40"/>
        </w:rPr>
      </w:pPr>
      <w:r w:rsidRPr="00533030">
        <w:rPr>
          <w:rFonts w:ascii="Chalkduster" w:hAnsi="Chalkduster"/>
          <w:sz w:val="40"/>
          <w:szCs w:val="40"/>
        </w:rPr>
        <w:t>Scientific Method: Clouds</w:t>
      </w:r>
    </w:p>
    <w:tbl>
      <w:tblPr>
        <w:tblStyle w:val="TableGrid"/>
        <w:tblW w:w="0" w:type="auto"/>
        <w:tblLook w:val="04A0" w:firstRow="1" w:lastRow="0" w:firstColumn="1" w:lastColumn="0" w:noHBand="0" w:noVBand="1"/>
      </w:tblPr>
      <w:tblGrid>
        <w:gridCol w:w="2990"/>
        <w:gridCol w:w="5958"/>
      </w:tblGrid>
      <w:tr w:rsidR="00B44423" w:rsidRPr="000E46A3" w14:paraId="2349B2C3" w14:textId="77777777" w:rsidTr="00532669">
        <w:tc>
          <w:tcPr>
            <w:tcW w:w="2898" w:type="dxa"/>
          </w:tcPr>
          <w:p w14:paraId="4E778E58" w14:textId="77777777" w:rsidR="00B44423" w:rsidRPr="000E46A3" w:rsidRDefault="00B44423" w:rsidP="00532669">
            <w:pPr>
              <w:rPr>
                <w:rFonts w:ascii="Chalkduster" w:hAnsi="Chalkduster"/>
                <w:sz w:val="32"/>
                <w:szCs w:val="32"/>
              </w:rPr>
            </w:pPr>
            <w:r w:rsidRPr="00B9175E">
              <w:rPr>
                <w:rFonts w:ascii="Chalkduster" w:hAnsi="Chalkduster"/>
                <w:sz w:val="28"/>
                <w:szCs w:val="28"/>
              </w:rPr>
              <w:t>Ask a Question</w:t>
            </w:r>
            <w:r>
              <w:rPr>
                <w:rFonts w:ascii="Chalkduster" w:hAnsi="Chalkduster"/>
                <w:noProof/>
                <w:sz w:val="32"/>
                <w:szCs w:val="32"/>
              </w:rPr>
              <w:drawing>
                <wp:inline distT="0" distB="0" distL="0" distR="0" wp14:anchorId="3C328478" wp14:editId="7910D126">
                  <wp:extent cx="1173337" cy="841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face-question-mark.jpg"/>
                          <pic:cNvPicPr/>
                        </pic:nvPicPr>
                        <pic:blipFill>
                          <a:blip r:embed="rId6">
                            <a:extLst>
                              <a:ext uri="{28A0092B-C50C-407E-A947-70E740481C1C}">
                                <a14:useLocalDpi xmlns:a14="http://schemas.microsoft.com/office/drawing/2010/main" val="0"/>
                              </a:ext>
                            </a:extLst>
                          </a:blip>
                          <a:stretch>
                            <a:fillRect/>
                          </a:stretch>
                        </pic:blipFill>
                        <pic:spPr>
                          <a:xfrm>
                            <a:off x="0" y="0"/>
                            <a:ext cx="1173820" cy="841812"/>
                          </a:xfrm>
                          <a:prstGeom prst="rect">
                            <a:avLst/>
                          </a:prstGeom>
                        </pic:spPr>
                      </pic:pic>
                    </a:graphicData>
                  </a:graphic>
                </wp:inline>
              </w:drawing>
            </w:r>
          </w:p>
        </w:tc>
        <w:tc>
          <w:tcPr>
            <w:tcW w:w="5958" w:type="dxa"/>
          </w:tcPr>
          <w:p w14:paraId="5B9CA3ED" w14:textId="77777777" w:rsidR="00B44423" w:rsidRPr="00533030" w:rsidRDefault="00B44423" w:rsidP="00532669">
            <w:pPr>
              <w:rPr>
                <w:rFonts w:ascii="Chalkduster" w:hAnsi="Chalkduster"/>
                <w:sz w:val="36"/>
                <w:szCs w:val="36"/>
              </w:rPr>
            </w:pPr>
            <w:r w:rsidRPr="00533030">
              <w:rPr>
                <w:rFonts w:ascii="Chalkduster" w:hAnsi="Chalkduster"/>
                <w:sz w:val="36"/>
                <w:szCs w:val="36"/>
              </w:rPr>
              <w:t>How many drops can of water can a cloud hold before it rains?</w:t>
            </w:r>
          </w:p>
        </w:tc>
      </w:tr>
      <w:tr w:rsidR="00B44423" w:rsidRPr="000E46A3" w14:paraId="6E624B7E" w14:textId="77777777" w:rsidTr="00532669">
        <w:tc>
          <w:tcPr>
            <w:tcW w:w="2898" w:type="dxa"/>
          </w:tcPr>
          <w:p w14:paraId="5D5B9963" w14:textId="77777777" w:rsidR="00B44423" w:rsidRPr="00B9175E" w:rsidRDefault="00B44423" w:rsidP="00532669">
            <w:pPr>
              <w:rPr>
                <w:rFonts w:ascii="Chalkduster" w:hAnsi="Chalkduster"/>
                <w:sz w:val="28"/>
                <w:szCs w:val="28"/>
              </w:rPr>
            </w:pPr>
            <w:r w:rsidRPr="00B9175E">
              <w:rPr>
                <w:rFonts w:ascii="Chalkduster" w:hAnsi="Chalkduster"/>
                <w:sz w:val="28"/>
                <w:szCs w:val="28"/>
              </w:rPr>
              <w:t>Make a Prediction</w:t>
            </w:r>
          </w:p>
          <w:p w14:paraId="1E184DCC" w14:textId="77777777" w:rsidR="00B44423" w:rsidRPr="000E46A3" w:rsidRDefault="00B44423" w:rsidP="00532669">
            <w:pPr>
              <w:rPr>
                <w:rFonts w:ascii="Chalkduster" w:hAnsi="Chalkduster"/>
                <w:sz w:val="32"/>
                <w:szCs w:val="32"/>
              </w:rPr>
            </w:pPr>
            <w:r>
              <w:rPr>
                <w:rFonts w:ascii="Chalkduster" w:hAnsi="Chalkduster"/>
                <w:sz w:val="32"/>
                <w:szCs w:val="32"/>
              </w:rPr>
              <w:t xml:space="preserve">  </w:t>
            </w:r>
            <w:r>
              <w:rPr>
                <w:rFonts w:ascii="Chalkduster" w:hAnsi="Chalkduster"/>
                <w:noProof/>
                <w:sz w:val="32"/>
                <w:szCs w:val="32"/>
              </w:rPr>
              <w:drawing>
                <wp:inline distT="0" distB="0" distL="0" distR="0" wp14:anchorId="15348BAE" wp14:editId="1BDF42D8">
                  <wp:extent cx="1212368" cy="859971"/>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_thinking-happy-face.jpg"/>
                          <pic:cNvPicPr/>
                        </pic:nvPicPr>
                        <pic:blipFill>
                          <a:blip r:embed="rId7">
                            <a:extLst>
                              <a:ext uri="{28A0092B-C50C-407E-A947-70E740481C1C}">
                                <a14:useLocalDpi xmlns:a14="http://schemas.microsoft.com/office/drawing/2010/main" val="0"/>
                              </a:ext>
                            </a:extLst>
                          </a:blip>
                          <a:stretch>
                            <a:fillRect/>
                          </a:stretch>
                        </pic:blipFill>
                        <pic:spPr>
                          <a:xfrm>
                            <a:off x="0" y="0"/>
                            <a:ext cx="1213399" cy="860702"/>
                          </a:xfrm>
                          <a:prstGeom prst="rect">
                            <a:avLst/>
                          </a:prstGeom>
                        </pic:spPr>
                      </pic:pic>
                    </a:graphicData>
                  </a:graphic>
                </wp:inline>
              </w:drawing>
            </w:r>
          </w:p>
        </w:tc>
        <w:tc>
          <w:tcPr>
            <w:tcW w:w="5958" w:type="dxa"/>
          </w:tcPr>
          <w:p w14:paraId="256D54FE" w14:textId="77777777" w:rsidR="00B44423" w:rsidRPr="00533030" w:rsidRDefault="00B44423" w:rsidP="00532669">
            <w:pPr>
              <w:rPr>
                <w:rFonts w:ascii="Chalkduster" w:hAnsi="Chalkduster"/>
                <w:sz w:val="36"/>
                <w:szCs w:val="36"/>
              </w:rPr>
            </w:pPr>
            <w:r w:rsidRPr="00533030">
              <w:rPr>
                <w:rFonts w:ascii="Chalkduster" w:hAnsi="Chalkduster"/>
                <w:sz w:val="36"/>
                <w:szCs w:val="36"/>
              </w:rPr>
              <w:t>I think a cloud can hold _____ drops of water before it rains.</w:t>
            </w:r>
          </w:p>
        </w:tc>
      </w:tr>
      <w:tr w:rsidR="00B44423" w:rsidRPr="000E46A3" w14:paraId="6CD932E5" w14:textId="77777777" w:rsidTr="00532669">
        <w:tc>
          <w:tcPr>
            <w:tcW w:w="2898" w:type="dxa"/>
          </w:tcPr>
          <w:p w14:paraId="4BF71BF5" w14:textId="77777777" w:rsidR="00B44423" w:rsidRDefault="00B44423" w:rsidP="00532669">
            <w:pPr>
              <w:rPr>
                <w:rFonts w:ascii="Chalkduster" w:hAnsi="Chalkduster"/>
                <w:sz w:val="28"/>
                <w:szCs w:val="28"/>
              </w:rPr>
            </w:pPr>
            <w:r w:rsidRPr="00EF33D3">
              <w:rPr>
                <w:rFonts w:ascii="Chalkduster" w:hAnsi="Chalkduster"/>
                <w:sz w:val="28"/>
                <w:szCs w:val="28"/>
              </w:rPr>
              <w:t>Observe Experiment</w:t>
            </w:r>
          </w:p>
          <w:p w14:paraId="61F85128" w14:textId="77777777" w:rsidR="00B44423" w:rsidRPr="00EF33D3" w:rsidRDefault="00B44423" w:rsidP="00532669">
            <w:pPr>
              <w:rPr>
                <w:rFonts w:ascii="Chalkduster" w:hAnsi="Chalkduster"/>
                <w:sz w:val="28"/>
                <w:szCs w:val="28"/>
              </w:rPr>
            </w:pPr>
            <w:r>
              <w:rPr>
                <w:rFonts w:ascii="Chalkduster" w:hAnsi="Chalkduster"/>
                <w:sz w:val="28"/>
                <w:szCs w:val="28"/>
              </w:rPr>
              <w:t xml:space="preserve">    </w:t>
            </w:r>
            <w:r>
              <w:rPr>
                <w:rFonts w:ascii="Chalkduster" w:hAnsi="Chalkduster"/>
                <w:noProof/>
                <w:sz w:val="28"/>
                <w:szCs w:val="28"/>
              </w:rPr>
              <w:drawing>
                <wp:inline distT="0" distB="0" distL="0" distR="0" wp14:anchorId="5F140786" wp14:editId="1E717C38">
                  <wp:extent cx="916577" cy="790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1182-873457-emoticon-holding-a-magnifying-glass.jpg"/>
                          <pic:cNvPicPr/>
                        </pic:nvPicPr>
                        <pic:blipFill>
                          <a:blip r:embed="rId8">
                            <a:extLst>
                              <a:ext uri="{28A0092B-C50C-407E-A947-70E740481C1C}">
                                <a14:useLocalDpi xmlns:a14="http://schemas.microsoft.com/office/drawing/2010/main" val="0"/>
                              </a:ext>
                            </a:extLst>
                          </a:blip>
                          <a:stretch>
                            <a:fillRect/>
                          </a:stretch>
                        </pic:blipFill>
                        <pic:spPr>
                          <a:xfrm>
                            <a:off x="0" y="0"/>
                            <a:ext cx="916752" cy="790699"/>
                          </a:xfrm>
                          <a:prstGeom prst="rect">
                            <a:avLst/>
                          </a:prstGeom>
                        </pic:spPr>
                      </pic:pic>
                    </a:graphicData>
                  </a:graphic>
                </wp:inline>
              </w:drawing>
            </w:r>
          </w:p>
        </w:tc>
        <w:tc>
          <w:tcPr>
            <w:tcW w:w="5958" w:type="dxa"/>
          </w:tcPr>
          <w:p w14:paraId="0E4E4C7E" w14:textId="77777777" w:rsidR="00B44423" w:rsidRPr="000E46A3" w:rsidRDefault="00B44423" w:rsidP="00532669">
            <w:pPr>
              <w:rPr>
                <w:rFonts w:ascii="Chalkduster" w:hAnsi="Chalkduster"/>
                <w:sz w:val="32"/>
                <w:szCs w:val="32"/>
              </w:rPr>
            </w:pPr>
            <w:r w:rsidRPr="00533030">
              <w:rPr>
                <w:rFonts w:ascii="Chalkduster" w:hAnsi="Chalkduster"/>
                <w:sz w:val="36"/>
                <w:szCs w:val="36"/>
              </w:rPr>
              <w:t>Take turns dropping colored water into clouds. Count the number of drops.</w:t>
            </w:r>
          </w:p>
        </w:tc>
      </w:tr>
      <w:tr w:rsidR="00B44423" w:rsidRPr="000E46A3" w14:paraId="3A48C611" w14:textId="77777777" w:rsidTr="00532669">
        <w:tc>
          <w:tcPr>
            <w:tcW w:w="2898" w:type="dxa"/>
          </w:tcPr>
          <w:p w14:paraId="63827313" w14:textId="77777777" w:rsidR="00B44423" w:rsidRDefault="00B44423" w:rsidP="00532669">
            <w:pPr>
              <w:rPr>
                <w:rFonts w:ascii="Chalkduster" w:hAnsi="Chalkduster"/>
                <w:sz w:val="28"/>
                <w:szCs w:val="28"/>
              </w:rPr>
            </w:pPr>
            <w:r w:rsidRPr="00EF33D3">
              <w:rPr>
                <w:rFonts w:ascii="Chalkduster" w:hAnsi="Chalkduster"/>
                <w:sz w:val="28"/>
                <w:szCs w:val="28"/>
              </w:rPr>
              <w:t>Record Results</w:t>
            </w:r>
          </w:p>
          <w:p w14:paraId="1E8591B9" w14:textId="77777777" w:rsidR="00B44423" w:rsidRPr="00EF33D3" w:rsidRDefault="00B44423" w:rsidP="00532669">
            <w:pPr>
              <w:rPr>
                <w:rFonts w:ascii="Chalkduster" w:hAnsi="Chalkduster"/>
                <w:sz w:val="28"/>
                <w:szCs w:val="28"/>
              </w:rPr>
            </w:pPr>
            <w:r>
              <w:rPr>
                <w:rFonts w:ascii="Chalkduster" w:hAnsi="Chalkduster"/>
                <w:sz w:val="28"/>
                <w:szCs w:val="28"/>
              </w:rPr>
              <w:t xml:space="preserve">    </w:t>
            </w:r>
            <w:r>
              <w:rPr>
                <w:rFonts w:ascii="Chalkduster" w:hAnsi="Chalkduster"/>
                <w:noProof/>
                <w:sz w:val="28"/>
                <w:szCs w:val="28"/>
              </w:rPr>
              <w:drawing>
                <wp:inline distT="0" distB="0" distL="0" distR="0" wp14:anchorId="02B73056" wp14:editId="48C60B5D">
                  <wp:extent cx="916577" cy="73399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916940" cy="734283"/>
                          </a:xfrm>
                          <a:prstGeom prst="rect">
                            <a:avLst/>
                          </a:prstGeom>
                        </pic:spPr>
                      </pic:pic>
                    </a:graphicData>
                  </a:graphic>
                </wp:inline>
              </w:drawing>
            </w:r>
          </w:p>
        </w:tc>
        <w:tc>
          <w:tcPr>
            <w:tcW w:w="5958" w:type="dxa"/>
          </w:tcPr>
          <w:p w14:paraId="05341651" w14:textId="77777777" w:rsidR="00B44423" w:rsidRPr="000E46A3" w:rsidRDefault="00B44423" w:rsidP="00532669">
            <w:pPr>
              <w:rPr>
                <w:rFonts w:ascii="Chalkduster" w:hAnsi="Chalkduster"/>
                <w:sz w:val="32"/>
                <w:szCs w:val="32"/>
              </w:rPr>
            </w:pPr>
          </w:p>
        </w:tc>
      </w:tr>
      <w:tr w:rsidR="00B44423" w:rsidRPr="000E46A3" w14:paraId="646EB800" w14:textId="77777777" w:rsidTr="00532669">
        <w:tc>
          <w:tcPr>
            <w:tcW w:w="2898" w:type="dxa"/>
          </w:tcPr>
          <w:p w14:paraId="14E34D33" w14:textId="77777777" w:rsidR="00B44423" w:rsidRPr="00EF33D3" w:rsidRDefault="00B44423" w:rsidP="00532669">
            <w:pPr>
              <w:rPr>
                <w:rFonts w:ascii="Chalkduster" w:hAnsi="Chalkduster"/>
                <w:sz w:val="28"/>
                <w:szCs w:val="28"/>
              </w:rPr>
            </w:pPr>
            <w:r w:rsidRPr="00EF33D3">
              <w:rPr>
                <w:rFonts w:ascii="Chalkduster" w:hAnsi="Chalkduster"/>
                <w:sz w:val="28"/>
                <w:szCs w:val="28"/>
              </w:rPr>
              <w:t>Draw a Conclusion</w:t>
            </w:r>
          </w:p>
          <w:p w14:paraId="6F155AE4" w14:textId="77777777" w:rsidR="00B44423" w:rsidRDefault="00B44423" w:rsidP="00532669">
            <w:pPr>
              <w:rPr>
                <w:rFonts w:ascii="Chalkduster" w:hAnsi="Chalkduster"/>
                <w:sz w:val="32"/>
                <w:szCs w:val="32"/>
              </w:rPr>
            </w:pPr>
            <w:r>
              <w:rPr>
                <w:rFonts w:ascii="Chalkduster" w:hAnsi="Chalkduster"/>
                <w:noProof/>
                <w:sz w:val="32"/>
                <w:szCs w:val="32"/>
              </w:rPr>
              <w:drawing>
                <wp:inline distT="0" distB="0" distL="0" distR="0" wp14:anchorId="70AECA7F" wp14:editId="7C9B6790">
                  <wp:extent cx="1761854" cy="11745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g02291221.jpg"/>
                          <pic:cNvPicPr/>
                        </pic:nvPicPr>
                        <pic:blipFill>
                          <a:blip r:embed="rId10">
                            <a:extLst>
                              <a:ext uri="{28A0092B-C50C-407E-A947-70E740481C1C}">
                                <a14:useLocalDpi xmlns:a14="http://schemas.microsoft.com/office/drawing/2010/main" val="0"/>
                              </a:ext>
                            </a:extLst>
                          </a:blip>
                          <a:stretch>
                            <a:fillRect/>
                          </a:stretch>
                        </pic:blipFill>
                        <pic:spPr>
                          <a:xfrm>
                            <a:off x="0" y="0"/>
                            <a:ext cx="1761854" cy="1174569"/>
                          </a:xfrm>
                          <a:prstGeom prst="rect">
                            <a:avLst/>
                          </a:prstGeom>
                        </pic:spPr>
                      </pic:pic>
                    </a:graphicData>
                  </a:graphic>
                </wp:inline>
              </w:drawing>
            </w:r>
          </w:p>
          <w:p w14:paraId="214CD3F7" w14:textId="77777777" w:rsidR="00B44423" w:rsidRPr="000E46A3" w:rsidRDefault="00B44423" w:rsidP="00532669">
            <w:pPr>
              <w:rPr>
                <w:rFonts w:ascii="Chalkduster" w:hAnsi="Chalkduster"/>
                <w:sz w:val="32"/>
                <w:szCs w:val="32"/>
              </w:rPr>
            </w:pPr>
          </w:p>
        </w:tc>
        <w:tc>
          <w:tcPr>
            <w:tcW w:w="5958" w:type="dxa"/>
          </w:tcPr>
          <w:p w14:paraId="1B6C7D61" w14:textId="77777777" w:rsidR="00B44423" w:rsidRDefault="00B44423" w:rsidP="00532669">
            <w:pPr>
              <w:rPr>
                <w:rFonts w:ascii="Chalkduster" w:hAnsi="Chalkduster"/>
                <w:sz w:val="32"/>
                <w:szCs w:val="32"/>
              </w:rPr>
            </w:pPr>
          </w:p>
          <w:p w14:paraId="2C12B321" w14:textId="77777777" w:rsidR="00B44423" w:rsidRPr="00533030" w:rsidRDefault="00B44423" w:rsidP="00532669">
            <w:pPr>
              <w:rPr>
                <w:rFonts w:ascii="Chalkduster" w:hAnsi="Chalkduster"/>
                <w:sz w:val="36"/>
                <w:szCs w:val="36"/>
              </w:rPr>
            </w:pPr>
            <w:r w:rsidRPr="00533030">
              <w:rPr>
                <w:rFonts w:ascii="Chalkduster" w:hAnsi="Chalkduster"/>
                <w:sz w:val="36"/>
                <w:szCs w:val="36"/>
              </w:rPr>
              <w:t xml:space="preserve">A cloud can hold _____ drops of water before it rains. </w:t>
            </w:r>
          </w:p>
        </w:tc>
      </w:tr>
    </w:tbl>
    <w:p w14:paraId="409B9BF8" w14:textId="6C86D905" w:rsidR="00316617" w:rsidRPr="00B44423" w:rsidRDefault="00316617" w:rsidP="00B44423">
      <w:pPr>
        <w:spacing w:after="0" w:line="240" w:lineRule="auto"/>
        <w:rPr>
          <w:rFonts w:ascii="Georgia" w:eastAsia="Times New Roman" w:hAnsi="Georgia" w:cs="Times New Roman"/>
          <w:szCs w:val="24"/>
        </w:rPr>
      </w:pPr>
    </w:p>
    <w:sectPr w:rsidR="00316617" w:rsidRPr="00B44423" w:rsidSect="008B4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B7"/>
    <w:multiLevelType w:val="hybridMultilevel"/>
    <w:tmpl w:val="9B162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55928"/>
    <w:multiLevelType w:val="hybridMultilevel"/>
    <w:tmpl w:val="49D8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F3D39"/>
    <w:multiLevelType w:val="hybridMultilevel"/>
    <w:tmpl w:val="E25E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C7B15"/>
    <w:multiLevelType w:val="hybridMultilevel"/>
    <w:tmpl w:val="5CD49DC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47"/>
    <w:rsid w:val="00000A34"/>
    <w:rsid w:val="0000130B"/>
    <w:rsid w:val="0000284F"/>
    <w:rsid w:val="0000388A"/>
    <w:rsid w:val="00003A66"/>
    <w:rsid w:val="000053F8"/>
    <w:rsid w:val="000062DB"/>
    <w:rsid w:val="000068D8"/>
    <w:rsid w:val="00006A50"/>
    <w:rsid w:val="00006B0E"/>
    <w:rsid w:val="00006F81"/>
    <w:rsid w:val="000122B8"/>
    <w:rsid w:val="000126FC"/>
    <w:rsid w:val="0001387B"/>
    <w:rsid w:val="00014C3C"/>
    <w:rsid w:val="00014C9F"/>
    <w:rsid w:val="00017642"/>
    <w:rsid w:val="00020A69"/>
    <w:rsid w:val="000233CC"/>
    <w:rsid w:val="00025B8C"/>
    <w:rsid w:val="0002699F"/>
    <w:rsid w:val="00026A6F"/>
    <w:rsid w:val="00026FD2"/>
    <w:rsid w:val="000278AC"/>
    <w:rsid w:val="000306B6"/>
    <w:rsid w:val="00031967"/>
    <w:rsid w:val="00031B26"/>
    <w:rsid w:val="000339A5"/>
    <w:rsid w:val="00033C1E"/>
    <w:rsid w:val="00034545"/>
    <w:rsid w:val="00041B96"/>
    <w:rsid w:val="00041B98"/>
    <w:rsid w:val="00042870"/>
    <w:rsid w:val="000433FF"/>
    <w:rsid w:val="00043A84"/>
    <w:rsid w:val="00045A91"/>
    <w:rsid w:val="00045B50"/>
    <w:rsid w:val="00051DCA"/>
    <w:rsid w:val="000542F0"/>
    <w:rsid w:val="00055D38"/>
    <w:rsid w:val="00055F20"/>
    <w:rsid w:val="00056BA2"/>
    <w:rsid w:val="000576E0"/>
    <w:rsid w:val="00057897"/>
    <w:rsid w:val="00063A2F"/>
    <w:rsid w:val="0006464A"/>
    <w:rsid w:val="000647B1"/>
    <w:rsid w:val="000660C8"/>
    <w:rsid w:val="000675ED"/>
    <w:rsid w:val="000677AE"/>
    <w:rsid w:val="0007244C"/>
    <w:rsid w:val="000729C8"/>
    <w:rsid w:val="00073085"/>
    <w:rsid w:val="000730F4"/>
    <w:rsid w:val="00074050"/>
    <w:rsid w:val="000743C6"/>
    <w:rsid w:val="00075A1E"/>
    <w:rsid w:val="00075AD1"/>
    <w:rsid w:val="000767F3"/>
    <w:rsid w:val="00076D86"/>
    <w:rsid w:val="000771A2"/>
    <w:rsid w:val="00080541"/>
    <w:rsid w:val="000807A2"/>
    <w:rsid w:val="0008105B"/>
    <w:rsid w:val="0008125D"/>
    <w:rsid w:val="00081B7D"/>
    <w:rsid w:val="00081C60"/>
    <w:rsid w:val="00083697"/>
    <w:rsid w:val="0008461D"/>
    <w:rsid w:val="00087FD6"/>
    <w:rsid w:val="000900E5"/>
    <w:rsid w:val="00090DAC"/>
    <w:rsid w:val="000920EA"/>
    <w:rsid w:val="000941A0"/>
    <w:rsid w:val="000944BA"/>
    <w:rsid w:val="00094E55"/>
    <w:rsid w:val="00097C61"/>
    <w:rsid w:val="000A17EC"/>
    <w:rsid w:val="000A2213"/>
    <w:rsid w:val="000A2434"/>
    <w:rsid w:val="000A28D8"/>
    <w:rsid w:val="000A529D"/>
    <w:rsid w:val="000A53B8"/>
    <w:rsid w:val="000A5734"/>
    <w:rsid w:val="000A6F8F"/>
    <w:rsid w:val="000B2BE5"/>
    <w:rsid w:val="000B3281"/>
    <w:rsid w:val="000B41CA"/>
    <w:rsid w:val="000B4415"/>
    <w:rsid w:val="000B5006"/>
    <w:rsid w:val="000B52A8"/>
    <w:rsid w:val="000B5488"/>
    <w:rsid w:val="000B5B47"/>
    <w:rsid w:val="000C303F"/>
    <w:rsid w:val="000C458D"/>
    <w:rsid w:val="000C7DF3"/>
    <w:rsid w:val="000D0B7B"/>
    <w:rsid w:val="000D2D2B"/>
    <w:rsid w:val="000D36EE"/>
    <w:rsid w:val="000D533E"/>
    <w:rsid w:val="000D5577"/>
    <w:rsid w:val="000D5B77"/>
    <w:rsid w:val="000D61AD"/>
    <w:rsid w:val="000D793F"/>
    <w:rsid w:val="000E0533"/>
    <w:rsid w:val="000E1CF0"/>
    <w:rsid w:val="000E38A6"/>
    <w:rsid w:val="000E48FB"/>
    <w:rsid w:val="000E4DAD"/>
    <w:rsid w:val="000E50DA"/>
    <w:rsid w:val="000E58ED"/>
    <w:rsid w:val="000E5D41"/>
    <w:rsid w:val="000E6324"/>
    <w:rsid w:val="000E736E"/>
    <w:rsid w:val="000E75AD"/>
    <w:rsid w:val="000E78E6"/>
    <w:rsid w:val="000F226F"/>
    <w:rsid w:val="000F2D93"/>
    <w:rsid w:val="000F3C81"/>
    <w:rsid w:val="000F409D"/>
    <w:rsid w:val="000F477A"/>
    <w:rsid w:val="000F7332"/>
    <w:rsid w:val="00100465"/>
    <w:rsid w:val="00101370"/>
    <w:rsid w:val="00101AD8"/>
    <w:rsid w:val="00102309"/>
    <w:rsid w:val="00103815"/>
    <w:rsid w:val="001038A3"/>
    <w:rsid w:val="001051F8"/>
    <w:rsid w:val="00106D3F"/>
    <w:rsid w:val="00106DD7"/>
    <w:rsid w:val="00113DC9"/>
    <w:rsid w:val="00114074"/>
    <w:rsid w:val="001141D1"/>
    <w:rsid w:val="0011535C"/>
    <w:rsid w:val="0011589A"/>
    <w:rsid w:val="00115CE0"/>
    <w:rsid w:val="00115E3F"/>
    <w:rsid w:val="00116A92"/>
    <w:rsid w:val="00121504"/>
    <w:rsid w:val="001223E4"/>
    <w:rsid w:val="0012290C"/>
    <w:rsid w:val="001239AA"/>
    <w:rsid w:val="00123B2D"/>
    <w:rsid w:val="001254A0"/>
    <w:rsid w:val="0012590D"/>
    <w:rsid w:val="00126F56"/>
    <w:rsid w:val="00130E14"/>
    <w:rsid w:val="00131073"/>
    <w:rsid w:val="001321B7"/>
    <w:rsid w:val="00132B48"/>
    <w:rsid w:val="001341F3"/>
    <w:rsid w:val="00134565"/>
    <w:rsid w:val="0013473E"/>
    <w:rsid w:val="00134EAC"/>
    <w:rsid w:val="001350CD"/>
    <w:rsid w:val="001377DD"/>
    <w:rsid w:val="00137BD7"/>
    <w:rsid w:val="00140689"/>
    <w:rsid w:val="0014092F"/>
    <w:rsid w:val="00140EFB"/>
    <w:rsid w:val="001412F7"/>
    <w:rsid w:val="00142432"/>
    <w:rsid w:val="00145D92"/>
    <w:rsid w:val="00146877"/>
    <w:rsid w:val="0014765B"/>
    <w:rsid w:val="001505B4"/>
    <w:rsid w:val="00150D0C"/>
    <w:rsid w:val="00150E77"/>
    <w:rsid w:val="0015192B"/>
    <w:rsid w:val="0015340D"/>
    <w:rsid w:val="001540E3"/>
    <w:rsid w:val="00154517"/>
    <w:rsid w:val="001551A9"/>
    <w:rsid w:val="00156933"/>
    <w:rsid w:val="00157729"/>
    <w:rsid w:val="0016000F"/>
    <w:rsid w:val="001605B2"/>
    <w:rsid w:val="00160BDF"/>
    <w:rsid w:val="00160D30"/>
    <w:rsid w:val="00162C33"/>
    <w:rsid w:val="00167A5E"/>
    <w:rsid w:val="00167FC9"/>
    <w:rsid w:val="001702C5"/>
    <w:rsid w:val="00173010"/>
    <w:rsid w:val="00174AB7"/>
    <w:rsid w:val="0017581D"/>
    <w:rsid w:val="00175A4F"/>
    <w:rsid w:val="00180485"/>
    <w:rsid w:val="00181083"/>
    <w:rsid w:val="0018131D"/>
    <w:rsid w:val="00182F2D"/>
    <w:rsid w:val="00183986"/>
    <w:rsid w:val="00185629"/>
    <w:rsid w:val="0018674C"/>
    <w:rsid w:val="00187A4F"/>
    <w:rsid w:val="00187C53"/>
    <w:rsid w:val="001902A3"/>
    <w:rsid w:val="00191864"/>
    <w:rsid w:val="00192BE4"/>
    <w:rsid w:val="00195DE0"/>
    <w:rsid w:val="00196FB9"/>
    <w:rsid w:val="0019736C"/>
    <w:rsid w:val="001A1897"/>
    <w:rsid w:val="001A44C8"/>
    <w:rsid w:val="001A4CE3"/>
    <w:rsid w:val="001A6124"/>
    <w:rsid w:val="001A6688"/>
    <w:rsid w:val="001A66AD"/>
    <w:rsid w:val="001B18E7"/>
    <w:rsid w:val="001B1C78"/>
    <w:rsid w:val="001B2CA0"/>
    <w:rsid w:val="001B32CE"/>
    <w:rsid w:val="001B3607"/>
    <w:rsid w:val="001B5537"/>
    <w:rsid w:val="001B577E"/>
    <w:rsid w:val="001B5C2D"/>
    <w:rsid w:val="001B61E0"/>
    <w:rsid w:val="001B73DD"/>
    <w:rsid w:val="001C0523"/>
    <w:rsid w:val="001C1F39"/>
    <w:rsid w:val="001C419A"/>
    <w:rsid w:val="001C66FD"/>
    <w:rsid w:val="001C6991"/>
    <w:rsid w:val="001D138C"/>
    <w:rsid w:val="001D4DFD"/>
    <w:rsid w:val="001D5111"/>
    <w:rsid w:val="001D69E0"/>
    <w:rsid w:val="001D6BA1"/>
    <w:rsid w:val="001D7D50"/>
    <w:rsid w:val="001D7E18"/>
    <w:rsid w:val="001D7F44"/>
    <w:rsid w:val="001E2665"/>
    <w:rsid w:val="001E35DC"/>
    <w:rsid w:val="001E59B6"/>
    <w:rsid w:val="001F284C"/>
    <w:rsid w:val="001F2A38"/>
    <w:rsid w:val="001F3D01"/>
    <w:rsid w:val="001F595B"/>
    <w:rsid w:val="001F75D5"/>
    <w:rsid w:val="0020151D"/>
    <w:rsid w:val="00202F9D"/>
    <w:rsid w:val="00205091"/>
    <w:rsid w:val="0020603D"/>
    <w:rsid w:val="00207451"/>
    <w:rsid w:val="002108E1"/>
    <w:rsid w:val="0021129F"/>
    <w:rsid w:val="00211AC3"/>
    <w:rsid w:val="0021293B"/>
    <w:rsid w:val="00213F74"/>
    <w:rsid w:val="00215509"/>
    <w:rsid w:val="0021552B"/>
    <w:rsid w:val="00220191"/>
    <w:rsid w:val="00220344"/>
    <w:rsid w:val="00220A78"/>
    <w:rsid w:val="0022248F"/>
    <w:rsid w:val="00224166"/>
    <w:rsid w:val="00225A07"/>
    <w:rsid w:val="00225FE9"/>
    <w:rsid w:val="00226D46"/>
    <w:rsid w:val="00230F19"/>
    <w:rsid w:val="00231BC3"/>
    <w:rsid w:val="00235B2A"/>
    <w:rsid w:val="00235DEA"/>
    <w:rsid w:val="002364E9"/>
    <w:rsid w:val="00240CD2"/>
    <w:rsid w:val="002428A0"/>
    <w:rsid w:val="00242EBC"/>
    <w:rsid w:val="00243CF4"/>
    <w:rsid w:val="0024515E"/>
    <w:rsid w:val="0024657C"/>
    <w:rsid w:val="00246DD5"/>
    <w:rsid w:val="00250672"/>
    <w:rsid w:val="00251DB6"/>
    <w:rsid w:val="00251E5A"/>
    <w:rsid w:val="002548D3"/>
    <w:rsid w:val="002558DA"/>
    <w:rsid w:val="00262900"/>
    <w:rsid w:val="0026390B"/>
    <w:rsid w:val="00263ECF"/>
    <w:rsid w:val="002649B9"/>
    <w:rsid w:val="002652FA"/>
    <w:rsid w:val="002659A2"/>
    <w:rsid w:val="00265AAE"/>
    <w:rsid w:val="00266473"/>
    <w:rsid w:val="00266ED5"/>
    <w:rsid w:val="00267824"/>
    <w:rsid w:val="00267B17"/>
    <w:rsid w:val="00267F67"/>
    <w:rsid w:val="0027072E"/>
    <w:rsid w:val="00270BBB"/>
    <w:rsid w:val="0027386F"/>
    <w:rsid w:val="00273B14"/>
    <w:rsid w:val="00273B22"/>
    <w:rsid w:val="0027471A"/>
    <w:rsid w:val="002749C5"/>
    <w:rsid w:val="00274D7B"/>
    <w:rsid w:val="002765A1"/>
    <w:rsid w:val="00277EAF"/>
    <w:rsid w:val="00280C21"/>
    <w:rsid w:val="00281B33"/>
    <w:rsid w:val="00282150"/>
    <w:rsid w:val="00284A0F"/>
    <w:rsid w:val="00284D16"/>
    <w:rsid w:val="00285D7B"/>
    <w:rsid w:val="00285F9E"/>
    <w:rsid w:val="0028756C"/>
    <w:rsid w:val="0029201B"/>
    <w:rsid w:val="00294A72"/>
    <w:rsid w:val="0029717A"/>
    <w:rsid w:val="002A08BA"/>
    <w:rsid w:val="002A2FD6"/>
    <w:rsid w:val="002A3F3D"/>
    <w:rsid w:val="002A44FB"/>
    <w:rsid w:val="002A4837"/>
    <w:rsid w:val="002A4DB6"/>
    <w:rsid w:val="002A5FFF"/>
    <w:rsid w:val="002A6849"/>
    <w:rsid w:val="002A7E83"/>
    <w:rsid w:val="002B02F6"/>
    <w:rsid w:val="002B08D1"/>
    <w:rsid w:val="002B25B7"/>
    <w:rsid w:val="002B32BB"/>
    <w:rsid w:val="002B3D34"/>
    <w:rsid w:val="002B5044"/>
    <w:rsid w:val="002B6B76"/>
    <w:rsid w:val="002B72D3"/>
    <w:rsid w:val="002B7AC9"/>
    <w:rsid w:val="002B7EA8"/>
    <w:rsid w:val="002C08F7"/>
    <w:rsid w:val="002C0C55"/>
    <w:rsid w:val="002C146A"/>
    <w:rsid w:val="002C41C0"/>
    <w:rsid w:val="002C462B"/>
    <w:rsid w:val="002C602A"/>
    <w:rsid w:val="002C66C8"/>
    <w:rsid w:val="002C7748"/>
    <w:rsid w:val="002C7CD8"/>
    <w:rsid w:val="002D2513"/>
    <w:rsid w:val="002D3BAE"/>
    <w:rsid w:val="002D54ED"/>
    <w:rsid w:val="002D5736"/>
    <w:rsid w:val="002D5854"/>
    <w:rsid w:val="002D6023"/>
    <w:rsid w:val="002D65BB"/>
    <w:rsid w:val="002D712A"/>
    <w:rsid w:val="002D7955"/>
    <w:rsid w:val="002D7E90"/>
    <w:rsid w:val="002E0703"/>
    <w:rsid w:val="002E31E4"/>
    <w:rsid w:val="002E3909"/>
    <w:rsid w:val="002E4149"/>
    <w:rsid w:val="002E5656"/>
    <w:rsid w:val="002F0235"/>
    <w:rsid w:val="002F02A4"/>
    <w:rsid w:val="002F12F3"/>
    <w:rsid w:val="002F3C11"/>
    <w:rsid w:val="002F3CF3"/>
    <w:rsid w:val="002F428C"/>
    <w:rsid w:val="002F4A42"/>
    <w:rsid w:val="002F572E"/>
    <w:rsid w:val="002F6075"/>
    <w:rsid w:val="002F72C8"/>
    <w:rsid w:val="00300A27"/>
    <w:rsid w:val="00300C91"/>
    <w:rsid w:val="00302CA1"/>
    <w:rsid w:val="003042C4"/>
    <w:rsid w:val="003043EA"/>
    <w:rsid w:val="00306D6B"/>
    <w:rsid w:val="003075EC"/>
    <w:rsid w:val="0031078E"/>
    <w:rsid w:val="00311E68"/>
    <w:rsid w:val="00313960"/>
    <w:rsid w:val="003160A1"/>
    <w:rsid w:val="00316617"/>
    <w:rsid w:val="00320AA6"/>
    <w:rsid w:val="00321F60"/>
    <w:rsid w:val="00322038"/>
    <w:rsid w:val="00323C2C"/>
    <w:rsid w:val="00324162"/>
    <w:rsid w:val="00325217"/>
    <w:rsid w:val="0032710F"/>
    <w:rsid w:val="00327E47"/>
    <w:rsid w:val="0033258E"/>
    <w:rsid w:val="003359D3"/>
    <w:rsid w:val="00340A06"/>
    <w:rsid w:val="00341534"/>
    <w:rsid w:val="003451FA"/>
    <w:rsid w:val="003455B8"/>
    <w:rsid w:val="00347572"/>
    <w:rsid w:val="00352798"/>
    <w:rsid w:val="00353D70"/>
    <w:rsid w:val="00354B1E"/>
    <w:rsid w:val="003563EA"/>
    <w:rsid w:val="0036073D"/>
    <w:rsid w:val="00360D8A"/>
    <w:rsid w:val="003612FE"/>
    <w:rsid w:val="00362B74"/>
    <w:rsid w:val="0036652C"/>
    <w:rsid w:val="00370A7E"/>
    <w:rsid w:val="00370AED"/>
    <w:rsid w:val="003718FE"/>
    <w:rsid w:val="003726F1"/>
    <w:rsid w:val="00373F1D"/>
    <w:rsid w:val="003753E9"/>
    <w:rsid w:val="00376195"/>
    <w:rsid w:val="00376AC8"/>
    <w:rsid w:val="0038046F"/>
    <w:rsid w:val="003820D7"/>
    <w:rsid w:val="003829B9"/>
    <w:rsid w:val="0038434C"/>
    <w:rsid w:val="00385B47"/>
    <w:rsid w:val="003867BD"/>
    <w:rsid w:val="00386999"/>
    <w:rsid w:val="00390043"/>
    <w:rsid w:val="00392268"/>
    <w:rsid w:val="003926B4"/>
    <w:rsid w:val="003940CF"/>
    <w:rsid w:val="00396734"/>
    <w:rsid w:val="00396EC6"/>
    <w:rsid w:val="003A0079"/>
    <w:rsid w:val="003A0777"/>
    <w:rsid w:val="003A1A06"/>
    <w:rsid w:val="003A61E3"/>
    <w:rsid w:val="003A76F3"/>
    <w:rsid w:val="003B3A0D"/>
    <w:rsid w:val="003B79D0"/>
    <w:rsid w:val="003C1A9C"/>
    <w:rsid w:val="003C28E0"/>
    <w:rsid w:val="003C2B8C"/>
    <w:rsid w:val="003C38E5"/>
    <w:rsid w:val="003C3B76"/>
    <w:rsid w:val="003C4B49"/>
    <w:rsid w:val="003C4E29"/>
    <w:rsid w:val="003C5762"/>
    <w:rsid w:val="003C6549"/>
    <w:rsid w:val="003C716F"/>
    <w:rsid w:val="003C7477"/>
    <w:rsid w:val="003C7869"/>
    <w:rsid w:val="003D03C3"/>
    <w:rsid w:val="003D131E"/>
    <w:rsid w:val="003D1D0C"/>
    <w:rsid w:val="003D28DC"/>
    <w:rsid w:val="003D3ED4"/>
    <w:rsid w:val="003D4FF3"/>
    <w:rsid w:val="003D54C6"/>
    <w:rsid w:val="003D5EBF"/>
    <w:rsid w:val="003D701F"/>
    <w:rsid w:val="003E4585"/>
    <w:rsid w:val="003E5AD4"/>
    <w:rsid w:val="003E72F8"/>
    <w:rsid w:val="003E7626"/>
    <w:rsid w:val="003E7DCD"/>
    <w:rsid w:val="003F12D1"/>
    <w:rsid w:val="003F1369"/>
    <w:rsid w:val="003F35A9"/>
    <w:rsid w:val="003F385A"/>
    <w:rsid w:val="003F6DA7"/>
    <w:rsid w:val="004015FD"/>
    <w:rsid w:val="00401824"/>
    <w:rsid w:val="00402599"/>
    <w:rsid w:val="00402B8A"/>
    <w:rsid w:val="004031C7"/>
    <w:rsid w:val="00403A2C"/>
    <w:rsid w:val="004044EC"/>
    <w:rsid w:val="00404888"/>
    <w:rsid w:val="00404E28"/>
    <w:rsid w:val="004063E0"/>
    <w:rsid w:val="0040790D"/>
    <w:rsid w:val="00407F13"/>
    <w:rsid w:val="004109A3"/>
    <w:rsid w:val="00410E9C"/>
    <w:rsid w:val="0041161F"/>
    <w:rsid w:val="00411ADB"/>
    <w:rsid w:val="00411E1B"/>
    <w:rsid w:val="00412EF4"/>
    <w:rsid w:val="0041332F"/>
    <w:rsid w:val="004134AA"/>
    <w:rsid w:val="00413B27"/>
    <w:rsid w:val="0041415A"/>
    <w:rsid w:val="004143EE"/>
    <w:rsid w:val="00414779"/>
    <w:rsid w:val="00414BE4"/>
    <w:rsid w:val="00414D03"/>
    <w:rsid w:val="00415137"/>
    <w:rsid w:val="00417642"/>
    <w:rsid w:val="00420C88"/>
    <w:rsid w:val="00424D79"/>
    <w:rsid w:val="004257DF"/>
    <w:rsid w:val="00430592"/>
    <w:rsid w:val="0043136A"/>
    <w:rsid w:val="00432246"/>
    <w:rsid w:val="00433148"/>
    <w:rsid w:val="00435BDA"/>
    <w:rsid w:val="004370DC"/>
    <w:rsid w:val="00437324"/>
    <w:rsid w:val="00437616"/>
    <w:rsid w:val="0044436F"/>
    <w:rsid w:val="00447C99"/>
    <w:rsid w:val="004515A4"/>
    <w:rsid w:val="00451999"/>
    <w:rsid w:val="00451D8B"/>
    <w:rsid w:val="0045249B"/>
    <w:rsid w:val="00452881"/>
    <w:rsid w:val="0045291B"/>
    <w:rsid w:val="00454AE1"/>
    <w:rsid w:val="004556AF"/>
    <w:rsid w:val="004609B3"/>
    <w:rsid w:val="0046357D"/>
    <w:rsid w:val="00465DA7"/>
    <w:rsid w:val="004675B5"/>
    <w:rsid w:val="0047047E"/>
    <w:rsid w:val="0047219C"/>
    <w:rsid w:val="00472FE8"/>
    <w:rsid w:val="00473700"/>
    <w:rsid w:val="0047473B"/>
    <w:rsid w:val="004764E2"/>
    <w:rsid w:val="00480AF8"/>
    <w:rsid w:val="0048177D"/>
    <w:rsid w:val="00482816"/>
    <w:rsid w:val="00482B24"/>
    <w:rsid w:val="00484F7D"/>
    <w:rsid w:val="00485402"/>
    <w:rsid w:val="00485F35"/>
    <w:rsid w:val="0048642D"/>
    <w:rsid w:val="004868AA"/>
    <w:rsid w:val="00490901"/>
    <w:rsid w:val="00494BFE"/>
    <w:rsid w:val="00495D28"/>
    <w:rsid w:val="004A2C13"/>
    <w:rsid w:val="004A34D5"/>
    <w:rsid w:val="004A500F"/>
    <w:rsid w:val="004A6D59"/>
    <w:rsid w:val="004B3BDD"/>
    <w:rsid w:val="004B41FB"/>
    <w:rsid w:val="004C0131"/>
    <w:rsid w:val="004C0B70"/>
    <w:rsid w:val="004C247A"/>
    <w:rsid w:val="004C3716"/>
    <w:rsid w:val="004C3947"/>
    <w:rsid w:val="004C41C7"/>
    <w:rsid w:val="004C50ED"/>
    <w:rsid w:val="004C66EE"/>
    <w:rsid w:val="004C6D2D"/>
    <w:rsid w:val="004D0160"/>
    <w:rsid w:val="004D0422"/>
    <w:rsid w:val="004D06C2"/>
    <w:rsid w:val="004D1D83"/>
    <w:rsid w:val="004D2C45"/>
    <w:rsid w:val="004D3754"/>
    <w:rsid w:val="004D3AAA"/>
    <w:rsid w:val="004D3BB5"/>
    <w:rsid w:val="004D4578"/>
    <w:rsid w:val="004D4FA7"/>
    <w:rsid w:val="004D792B"/>
    <w:rsid w:val="004E0956"/>
    <w:rsid w:val="004E12B0"/>
    <w:rsid w:val="004E1C85"/>
    <w:rsid w:val="004E29A6"/>
    <w:rsid w:val="004E59DA"/>
    <w:rsid w:val="004E65AC"/>
    <w:rsid w:val="004E6ABA"/>
    <w:rsid w:val="004E7241"/>
    <w:rsid w:val="004F16AF"/>
    <w:rsid w:val="004F246F"/>
    <w:rsid w:val="004F28F0"/>
    <w:rsid w:val="004F6710"/>
    <w:rsid w:val="004F7D57"/>
    <w:rsid w:val="004F7DC6"/>
    <w:rsid w:val="0050145C"/>
    <w:rsid w:val="005016A8"/>
    <w:rsid w:val="00502515"/>
    <w:rsid w:val="0050317F"/>
    <w:rsid w:val="00506093"/>
    <w:rsid w:val="0050668E"/>
    <w:rsid w:val="005074D1"/>
    <w:rsid w:val="0050798F"/>
    <w:rsid w:val="005101DA"/>
    <w:rsid w:val="00510BBD"/>
    <w:rsid w:val="00510C76"/>
    <w:rsid w:val="00512FFE"/>
    <w:rsid w:val="00513A14"/>
    <w:rsid w:val="00513E5F"/>
    <w:rsid w:val="00515DC4"/>
    <w:rsid w:val="00520D89"/>
    <w:rsid w:val="00521056"/>
    <w:rsid w:val="00525331"/>
    <w:rsid w:val="00525F05"/>
    <w:rsid w:val="00526298"/>
    <w:rsid w:val="005262F8"/>
    <w:rsid w:val="00526CC1"/>
    <w:rsid w:val="00532EE7"/>
    <w:rsid w:val="005339FD"/>
    <w:rsid w:val="00533E96"/>
    <w:rsid w:val="005346A3"/>
    <w:rsid w:val="0053567E"/>
    <w:rsid w:val="00535AE1"/>
    <w:rsid w:val="00537B21"/>
    <w:rsid w:val="0054155A"/>
    <w:rsid w:val="0054290B"/>
    <w:rsid w:val="00543CFE"/>
    <w:rsid w:val="00544117"/>
    <w:rsid w:val="005451EF"/>
    <w:rsid w:val="00547203"/>
    <w:rsid w:val="005479A2"/>
    <w:rsid w:val="00550089"/>
    <w:rsid w:val="005509B8"/>
    <w:rsid w:val="0055118F"/>
    <w:rsid w:val="00551EE6"/>
    <w:rsid w:val="00552066"/>
    <w:rsid w:val="005526B6"/>
    <w:rsid w:val="00553972"/>
    <w:rsid w:val="005539A6"/>
    <w:rsid w:val="00553C50"/>
    <w:rsid w:val="0055462A"/>
    <w:rsid w:val="00557A49"/>
    <w:rsid w:val="005626D2"/>
    <w:rsid w:val="0056731C"/>
    <w:rsid w:val="00567F21"/>
    <w:rsid w:val="005703A8"/>
    <w:rsid w:val="005725B0"/>
    <w:rsid w:val="005730F8"/>
    <w:rsid w:val="005733FD"/>
    <w:rsid w:val="005741D3"/>
    <w:rsid w:val="00574999"/>
    <w:rsid w:val="005809B8"/>
    <w:rsid w:val="00581944"/>
    <w:rsid w:val="00581E1C"/>
    <w:rsid w:val="00582F3D"/>
    <w:rsid w:val="005834DD"/>
    <w:rsid w:val="0058377D"/>
    <w:rsid w:val="00585D69"/>
    <w:rsid w:val="00585DF5"/>
    <w:rsid w:val="00586C10"/>
    <w:rsid w:val="00586D54"/>
    <w:rsid w:val="005872A0"/>
    <w:rsid w:val="005916A9"/>
    <w:rsid w:val="005930FA"/>
    <w:rsid w:val="0059583B"/>
    <w:rsid w:val="00596CA9"/>
    <w:rsid w:val="00597233"/>
    <w:rsid w:val="00597678"/>
    <w:rsid w:val="005A34B4"/>
    <w:rsid w:val="005A4ACF"/>
    <w:rsid w:val="005A653F"/>
    <w:rsid w:val="005A66F0"/>
    <w:rsid w:val="005A6A24"/>
    <w:rsid w:val="005A7D65"/>
    <w:rsid w:val="005B0142"/>
    <w:rsid w:val="005B0D24"/>
    <w:rsid w:val="005B2395"/>
    <w:rsid w:val="005B24DC"/>
    <w:rsid w:val="005B3A02"/>
    <w:rsid w:val="005B4722"/>
    <w:rsid w:val="005B5147"/>
    <w:rsid w:val="005B6194"/>
    <w:rsid w:val="005B7A03"/>
    <w:rsid w:val="005C0AB1"/>
    <w:rsid w:val="005C16E5"/>
    <w:rsid w:val="005C2C7E"/>
    <w:rsid w:val="005C4AD2"/>
    <w:rsid w:val="005C4ED3"/>
    <w:rsid w:val="005C740F"/>
    <w:rsid w:val="005D09DD"/>
    <w:rsid w:val="005D1C07"/>
    <w:rsid w:val="005D3B62"/>
    <w:rsid w:val="005D49E9"/>
    <w:rsid w:val="005D630E"/>
    <w:rsid w:val="005D739E"/>
    <w:rsid w:val="005E195E"/>
    <w:rsid w:val="005E204A"/>
    <w:rsid w:val="005E21B4"/>
    <w:rsid w:val="005E28BD"/>
    <w:rsid w:val="005E3B72"/>
    <w:rsid w:val="005E3FD8"/>
    <w:rsid w:val="005E40CF"/>
    <w:rsid w:val="005E6A2B"/>
    <w:rsid w:val="005E70A8"/>
    <w:rsid w:val="005F3723"/>
    <w:rsid w:val="005F3F47"/>
    <w:rsid w:val="005F44BB"/>
    <w:rsid w:val="005F62FD"/>
    <w:rsid w:val="00601DCE"/>
    <w:rsid w:val="006022A8"/>
    <w:rsid w:val="00604013"/>
    <w:rsid w:val="00606A34"/>
    <w:rsid w:val="00610A82"/>
    <w:rsid w:val="006135D8"/>
    <w:rsid w:val="0061362B"/>
    <w:rsid w:val="00616C57"/>
    <w:rsid w:val="00617462"/>
    <w:rsid w:val="00620008"/>
    <w:rsid w:val="00624976"/>
    <w:rsid w:val="00626076"/>
    <w:rsid w:val="006261A5"/>
    <w:rsid w:val="00630985"/>
    <w:rsid w:val="00630A47"/>
    <w:rsid w:val="00630CE9"/>
    <w:rsid w:val="006331CF"/>
    <w:rsid w:val="0063464C"/>
    <w:rsid w:val="00636CC8"/>
    <w:rsid w:val="00640059"/>
    <w:rsid w:val="00640336"/>
    <w:rsid w:val="00643F66"/>
    <w:rsid w:val="00644B0C"/>
    <w:rsid w:val="006544AE"/>
    <w:rsid w:val="006544E3"/>
    <w:rsid w:val="00655369"/>
    <w:rsid w:val="00655B89"/>
    <w:rsid w:val="00664B62"/>
    <w:rsid w:val="0066527E"/>
    <w:rsid w:val="0066543A"/>
    <w:rsid w:val="00665579"/>
    <w:rsid w:val="00666A05"/>
    <w:rsid w:val="006675EE"/>
    <w:rsid w:val="006718FB"/>
    <w:rsid w:val="00672C21"/>
    <w:rsid w:val="00673F53"/>
    <w:rsid w:val="0068010A"/>
    <w:rsid w:val="006812DD"/>
    <w:rsid w:val="0068178E"/>
    <w:rsid w:val="00681E80"/>
    <w:rsid w:val="00683B6E"/>
    <w:rsid w:val="00684FE2"/>
    <w:rsid w:val="00685C14"/>
    <w:rsid w:val="00686565"/>
    <w:rsid w:val="00687082"/>
    <w:rsid w:val="00690EE9"/>
    <w:rsid w:val="00692452"/>
    <w:rsid w:val="00696417"/>
    <w:rsid w:val="0069755D"/>
    <w:rsid w:val="0069778C"/>
    <w:rsid w:val="00697CA5"/>
    <w:rsid w:val="006A141E"/>
    <w:rsid w:val="006A346D"/>
    <w:rsid w:val="006A4665"/>
    <w:rsid w:val="006A54CB"/>
    <w:rsid w:val="006A710E"/>
    <w:rsid w:val="006B201B"/>
    <w:rsid w:val="006B313A"/>
    <w:rsid w:val="006B3374"/>
    <w:rsid w:val="006B3F3A"/>
    <w:rsid w:val="006B543B"/>
    <w:rsid w:val="006B569F"/>
    <w:rsid w:val="006B5D92"/>
    <w:rsid w:val="006B70C6"/>
    <w:rsid w:val="006C0028"/>
    <w:rsid w:val="006C0CA9"/>
    <w:rsid w:val="006C23AA"/>
    <w:rsid w:val="006C26A4"/>
    <w:rsid w:val="006C3EC7"/>
    <w:rsid w:val="006C427A"/>
    <w:rsid w:val="006C4E01"/>
    <w:rsid w:val="006C5237"/>
    <w:rsid w:val="006C5539"/>
    <w:rsid w:val="006C6080"/>
    <w:rsid w:val="006C6A85"/>
    <w:rsid w:val="006D164F"/>
    <w:rsid w:val="006D31FB"/>
    <w:rsid w:val="006D350A"/>
    <w:rsid w:val="006D4A46"/>
    <w:rsid w:val="006D5612"/>
    <w:rsid w:val="006D7054"/>
    <w:rsid w:val="006D706F"/>
    <w:rsid w:val="006E173C"/>
    <w:rsid w:val="006E5329"/>
    <w:rsid w:val="006E5E3D"/>
    <w:rsid w:val="006F1282"/>
    <w:rsid w:val="006F21CE"/>
    <w:rsid w:val="006F3F36"/>
    <w:rsid w:val="00702B38"/>
    <w:rsid w:val="0070310B"/>
    <w:rsid w:val="007032F4"/>
    <w:rsid w:val="0070420A"/>
    <w:rsid w:val="00704C5D"/>
    <w:rsid w:val="00705034"/>
    <w:rsid w:val="007057E2"/>
    <w:rsid w:val="00705C4A"/>
    <w:rsid w:val="00706D0F"/>
    <w:rsid w:val="007075CB"/>
    <w:rsid w:val="00710CB7"/>
    <w:rsid w:val="00711C65"/>
    <w:rsid w:val="007120AB"/>
    <w:rsid w:val="00712A8A"/>
    <w:rsid w:val="00716604"/>
    <w:rsid w:val="00717E13"/>
    <w:rsid w:val="00717EF5"/>
    <w:rsid w:val="007208C6"/>
    <w:rsid w:val="007211FC"/>
    <w:rsid w:val="0072348B"/>
    <w:rsid w:val="0072376E"/>
    <w:rsid w:val="00726293"/>
    <w:rsid w:val="00727823"/>
    <w:rsid w:val="00730A94"/>
    <w:rsid w:val="0073271E"/>
    <w:rsid w:val="00733933"/>
    <w:rsid w:val="007339EA"/>
    <w:rsid w:val="007349A8"/>
    <w:rsid w:val="00737F75"/>
    <w:rsid w:val="0074110B"/>
    <w:rsid w:val="00744678"/>
    <w:rsid w:val="007456DB"/>
    <w:rsid w:val="00745D1B"/>
    <w:rsid w:val="00750279"/>
    <w:rsid w:val="00750D82"/>
    <w:rsid w:val="00753A89"/>
    <w:rsid w:val="007541ED"/>
    <w:rsid w:val="00756272"/>
    <w:rsid w:val="0076107F"/>
    <w:rsid w:val="00761286"/>
    <w:rsid w:val="0076286C"/>
    <w:rsid w:val="0076286E"/>
    <w:rsid w:val="00763623"/>
    <w:rsid w:val="00763812"/>
    <w:rsid w:val="0076417F"/>
    <w:rsid w:val="0076451C"/>
    <w:rsid w:val="0076723D"/>
    <w:rsid w:val="007672CC"/>
    <w:rsid w:val="0076741C"/>
    <w:rsid w:val="00767E59"/>
    <w:rsid w:val="00780A79"/>
    <w:rsid w:val="00783019"/>
    <w:rsid w:val="007833B9"/>
    <w:rsid w:val="00783749"/>
    <w:rsid w:val="00784F79"/>
    <w:rsid w:val="00785124"/>
    <w:rsid w:val="00787081"/>
    <w:rsid w:val="007878FD"/>
    <w:rsid w:val="0079023C"/>
    <w:rsid w:val="007912AB"/>
    <w:rsid w:val="00794465"/>
    <w:rsid w:val="00795341"/>
    <w:rsid w:val="00796CC1"/>
    <w:rsid w:val="007A020E"/>
    <w:rsid w:val="007A3D5B"/>
    <w:rsid w:val="007A4838"/>
    <w:rsid w:val="007A6210"/>
    <w:rsid w:val="007A7B1E"/>
    <w:rsid w:val="007B0534"/>
    <w:rsid w:val="007B0759"/>
    <w:rsid w:val="007B3AF9"/>
    <w:rsid w:val="007B48CA"/>
    <w:rsid w:val="007B4D28"/>
    <w:rsid w:val="007B5638"/>
    <w:rsid w:val="007B5888"/>
    <w:rsid w:val="007B61F8"/>
    <w:rsid w:val="007B6B0D"/>
    <w:rsid w:val="007C06FB"/>
    <w:rsid w:val="007C0722"/>
    <w:rsid w:val="007C15C6"/>
    <w:rsid w:val="007C2D91"/>
    <w:rsid w:val="007C30B3"/>
    <w:rsid w:val="007C791E"/>
    <w:rsid w:val="007D3D60"/>
    <w:rsid w:val="007D556D"/>
    <w:rsid w:val="007D5A7A"/>
    <w:rsid w:val="007D60DA"/>
    <w:rsid w:val="007E005F"/>
    <w:rsid w:val="007E05B6"/>
    <w:rsid w:val="007E0B2C"/>
    <w:rsid w:val="007E0C40"/>
    <w:rsid w:val="007E1ADB"/>
    <w:rsid w:val="007E3F29"/>
    <w:rsid w:val="007E41DB"/>
    <w:rsid w:val="007E4B8B"/>
    <w:rsid w:val="007E4D94"/>
    <w:rsid w:val="007E5388"/>
    <w:rsid w:val="007F2700"/>
    <w:rsid w:val="007F2926"/>
    <w:rsid w:val="007F5D15"/>
    <w:rsid w:val="007F5E0E"/>
    <w:rsid w:val="007F60E6"/>
    <w:rsid w:val="007F640B"/>
    <w:rsid w:val="008011FA"/>
    <w:rsid w:val="00805327"/>
    <w:rsid w:val="00806525"/>
    <w:rsid w:val="00807075"/>
    <w:rsid w:val="00810D0A"/>
    <w:rsid w:val="008113B1"/>
    <w:rsid w:val="00812080"/>
    <w:rsid w:val="008170B0"/>
    <w:rsid w:val="00817447"/>
    <w:rsid w:val="008174A4"/>
    <w:rsid w:val="008176C2"/>
    <w:rsid w:val="00821796"/>
    <w:rsid w:val="00821B5A"/>
    <w:rsid w:val="0083121F"/>
    <w:rsid w:val="008318DD"/>
    <w:rsid w:val="00832176"/>
    <w:rsid w:val="008335FD"/>
    <w:rsid w:val="008345D7"/>
    <w:rsid w:val="0083595A"/>
    <w:rsid w:val="00836F58"/>
    <w:rsid w:val="00837919"/>
    <w:rsid w:val="00840395"/>
    <w:rsid w:val="008415AE"/>
    <w:rsid w:val="008420BD"/>
    <w:rsid w:val="008434BE"/>
    <w:rsid w:val="008434C5"/>
    <w:rsid w:val="00843D9B"/>
    <w:rsid w:val="00844AA8"/>
    <w:rsid w:val="00845D0A"/>
    <w:rsid w:val="00847652"/>
    <w:rsid w:val="008503B3"/>
    <w:rsid w:val="0085068C"/>
    <w:rsid w:val="008516BF"/>
    <w:rsid w:val="00851B36"/>
    <w:rsid w:val="00853617"/>
    <w:rsid w:val="008540FB"/>
    <w:rsid w:val="00854905"/>
    <w:rsid w:val="0085495D"/>
    <w:rsid w:val="0085676E"/>
    <w:rsid w:val="00857C10"/>
    <w:rsid w:val="008623DE"/>
    <w:rsid w:val="00863C9E"/>
    <w:rsid w:val="008642FF"/>
    <w:rsid w:val="0086757D"/>
    <w:rsid w:val="00870DCD"/>
    <w:rsid w:val="008713EF"/>
    <w:rsid w:val="00871FDC"/>
    <w:rsid w:val="00873E91"/>
    <w:rsid w:val="00876C90"/>
    <w:rsid w:val="00880180"/>
    <w:rsid w:val="008810EA"/>
    <w:rsid w:val="008825D1"/>
    <w:rsid w:val="00883CB2"/>
    <w:rsid w:val="008907AD"/>
    <w:rsid w:val="00892455"/>
    <w:rsid w:val="00893170"/>
    <w:rsid w:val="00893A50"/>
    <w:rsid w:val="008942FF"/>
    <w:rsid w:val="00895290"/>
    <w:rsid w:val="00897778"/>
    <w:rsid w:val="008A1030"/>
    <w:rsid w:val="008A50EC"/>
    <w:rsid w:val="008A568E"/>
    <w:rsid w:val="008A5CBA"/>
    <w:rsid w:val="008A7B95"/>
    <w:rsid w:val="008B2994"/>
    <w:rsid w:val="008B2AA9"/>
    <w:rsid w:val="008B3CFD"/>
    <w:rsid w:val="008B4291"/>
    <w:rsid w:val="008B4D02"/>
    <w:rsid w:val="008B6039"/>
    <w:rsid w:val="008B62B7"/>
    <w:rsid w:val="008B687F"/>
    <w:rsid w:val="008B7EC5"/>
    <w:rsid w:val="008C0913"/>
    <w:rsid w:val="008C0FB8"/>
    <w:rsid w:val="008C4791"/>
    <w:rsid w:val="008C4B17"/>
    <w:rsid w:val="008D08AB"/>
    <w:rsid w:val="008D1243"/>
    <w:rsid w:val="008D2607"/>
    <w:rsid w:val="008D2758"/>
    <w:rsid w:val="008D4E3D"/>
    <w:rsid w:val="008D7F7B"/>
    <w:rsid w:val="008E12CE"/>
    <w:rsid w:val="008E204B"/>
    <w:rsid w:val="008E212C"/>
    <w:rsid w:val="008E2F1B"/>
    <w:rsid w:val="008E32FA"/>
    <w:rsid w:val="008E4998"/>
    <w:rsid w:val="008F0F1B"/>
    <w:rsid w:val="008F1BFD"/>
    <w:rsid w:val="008F270E"/>
    <w:rsid w:val="008F338A"/>
    <w:rsid w:val="008F373D"/>
    <w:rsid w:val="008F46A8"/>
    <w:rsid w:val="008F56F6"/>
    <w:rsid w:val="008F5F41"/>
    <w:rsid w:val="008F6422"/>
    <w:rsid w:val="008F73CB"/>
    <w:rsid w:val="008F75C0"/>
    <w:rsid w:val="0090266C"/>
    <w:rsid w:val="00903A69"/>
    <w:rsid w:val="0090441E"/>
    <w:rsid w:val="0090554B"/>
    <w:rsid w:val="00905CBC"/>
    <w:rsid w:val="00911EC4"/>
    <w:rsid w:val="00914308"/>
    <w:rsid w:val="00914B98"/>
    <w:rsid w:val="009157B2"/>
    <w:rsid w:val="00916710"/>
    <w:rsid w:val="00916A04"/>
    <w:rsid w:val="009206E8"/>
    <w:rsid w:val="00920AFC"/>
    <w:rsid w:val="00920F14"/>
    <w:rsid w:val="009222DA"/>
    <w:rsid w:val="009226FC"/>
    <w:rsid w:val="00922714"/>
    <w:rsid w:val="0092329C"/>
    <w:rsid w:val="00925508"/>
    <w:rsid w:val="009255F1"/>
    <w:rsid w:val="00926589"/>
    <w:rsid w:val="00926B8E"/>
    <w:rsid w:val="00927FA7"/>
    <w:rsid w:val="00931367"/>
    <w:rsid w:val="009325B2"/>
    <w:rsid w:val="00936205"/>
    <w:rsid w:val="00936E57"/>
    <w:rsid w:val="009416F7"/>
    <w:rsid w:val="00943507"/>
    <w:rsid w:val="00946797"/>
    <w:rsid w:val="00947088"/>
    <w:rsid w:val="00950747"/>
    <w:rsid w:val="00950872"/>
    <w:rsid w:val="0095171B"/>
    <w:rsid w:val="00951CFD"/>
    <w:rsid w:val="00954DE5"/>
    <w:rsid w:val="0095510C"/>
    <w:rsid w:val="009575BC"/>
    <w:rsid w:val="00960757"/>
    <w:rsid w:val="009607F5"/>
    <w:rsid w:val="00960B95"/>
    <w:rsid w:val="0096150E"/>
    <w:rsid w:val="00961F54"/>
    <w:rsid w:val="009623F9"/>
    <w:rsid w:val="0096567E"/>
    <w:rsid w:val="00965C84"/>
    <w:rsid w:val="00966245"/>
    <w:rsid w:val="00967A7D"/>
    <w:rsid w:val="009768D9"/>
    <w:rsid w:val="00976E6C"/>
    <w:rsid w:val="009803C1"/>
    <w:rsid w:val="0098170A"/>
    <w:rsid w:val="00981FE1"/>
    <w:rsid w:val="00982B18"/>
    <w:rsid w:val="00982FAC"/>
    <w:rsid w:val="00983BA7"/>
    <w:rsid w:val="009843D0"/>
    <w:rsid w:val="009864A4"/>
    <w:rsid w:val="00987E4C"/>
    <w:rsid w:val="009920BC"/>
    <w:rsid w:val="009924CE"/>
    <w:rsid w:val="00993784"/>
    <w:rsid w:val="00994A28"/>
    <w:rsid w:val="0099644C"/>
    <w:rsid w:val="0099674E"/>
    <w:rsid w:val="00996F19"/>
    <w:rsid w:val="009A0F82"/>
    <w:rsid w:val="009A1E08"/>
    <w:rsid w:val="009A7AD3"/>
    <w:rsid w:val="009B0E15"/>
    <w:rsid w:val="009B361E"/>
    <w:rsid w:val="009B3633"/>
    <w:rsid w:val="009B4ACA"/>
    <w:rsid w:val="009C1C89"/>
    <w:rsid w:val="009C2DD2"/>
    <w:rsid w:val="009C3AC1"/>
    <w:rsid w:val="009C40E5"/>
    <w:rsid w:val="009C7A9F"/>
    <w:rsid w:val="009D0F5E"/>
    <w:rsid w:val="009D313F"/>
    <w:rsid w:val="009D3A2B"/>
    <w:rsid w:val="009D410F"/>
    <w:rsid w:val="009D4BB2"/>
    <w:rsid w:val="009D4D2A"/>
    <w:rsid w:val="009D57B9"/>
    <w:rsid w:val="009D67A7"/>
    <w:rsid w:val="009D7886"/>
    <w:rsid w:val="009D7916"/>
    <w:rsid w:val="009D7E2F"/>
    <w:rsid w:val="009E4125"/>
    <w:rsid w:val="009E41DB"/>
    <w:rsid w:val="009F1268"/>
    <w:rsid w:val="009F21BE"/>
    <w:rsid w:val="009F4074"/>
    <w:rsid w:val="009F4998"/>
    <w:rsid w:val="009F6C76"/>
    <w:rsid w:val="009F70DD"/>
    <w:rsid w:val="00A000EC"/>
    <w:rsid w:val="00A00E94"/>
    <w:rsid w:val="00A01CFB"/>
    <w:rsid w:val="00A043A7"/>
    <w:rsid w:val="00A05009"/>
    <w:rsid w:val="00A053E8"/>
    <w:rsid w:val="00A05417"/>
    <w:rsid w:val="00A0607F"/>
    <w:rsid w:val="00A069E1"/>
    <w:rsid w:val="00A07EAA"/>
    <w:rsid w:val="00A159D8"/>
    <w:rsid w:val="00A17197"/>
    <w:rsid w:val="00A17C57"/>
    <w:rsid w:val="00A21540"/>
    <w:rsid w:val="00A220A9"/>
    <w:rsid w:val="00A22131"/>
    <w:rsid w:val="00A23AEC"/>
    <w:rsid w:val="00A3225B"/>
    <w:rsid w:val="00A33990"/>
    <w:rsid w:val="00A345C0"/>
    <w:rsid w:val="00A3477E"/>
    <w:rsid w:val="00A358B9"/>
    <w:rsid w:val="00A36849"/>
    <w:rsid w:val="00A3794B"/>
    <w:rsid w:val="00A37AC0"/>
    <w:rsid w:val="00A42426"/>
    <w:rsid w:val="00A42503"/>
    <w:rsid w:val="00A42A68"/>
    <w:rsid w:val="00A50686"/>
    <w:rsid w:val="00A52D81"/>
    <w:rsid w:val="00A54394"/>
    <w:rsid w:val="00A549E8"/>
    <w:rsid w:val="00A55908"/>
    <w:rsid w:val="00A55E72"/>
    <w:rsid w:val="00A57017"/>
    <w:rsid w:val="00A572C2"/>
    <w:rsid w:val="00A57673"/>
    <w:rsid w:val="00A57F80"/>
    <w:rsid w:val="00A6113D"/>
    <w:rsid w:val="00A64949"/>
    <w:rsid w:val="00A65C95"/>
    <w:rsid w:val="00A66B62"/>
    <w:rsid w:val="00A67727"/>
    <w:rsid w:val="00A67AE7"/>
    <w:rsid w:val="00A70F23"/>
    <w:rsid w:val="00A7154D"/>
    <w:rsid w:val="00A7192C"/>
    <w:rsid w:val="00A7344B"/>
    <w:rsid w:val="00A7413E"/>
    <w:rsid w:val="00A779BA"/>
    <w:rsid w:val="00A83C65"/>
    <w:rsid w:val="00A85CFC"/>
    <w:rsid w:val="00A865E0"/>
    <w:rsid w:val="00A87733"/>
    <w:rsid w:val="00A917AE"/>
    <w:rsid w:val="00A91DFB"/>
    <w:rsid w:val="00A925E4"/>
    <w:rsid w:val="00A95D8F"/>
    <w:rsid w:val="00A95FDA"/>
    <w:rsid w:val="00A96FF1"/>
    <w:rsid w:val="00AA0346"/>
    <w:rsid w:val="00AA0F13"/>
    <w:rsid w:val="00AA1076"/>
    <w:rsid w:val="00AA1F42"/>
    <w:rsid w:val="00AA2363"/>
    <w:rsid w:val="00AA27AE"/>
    <w:rsid w:val="00AA306F"/>
    <w:rsid w:val="00AA3A8F"/>
    <w:rsid w:val="00AA4783"/>
    <w:rsid w:val="00AA50AB"/>
    <w:rsid w:val="00AA598A"/>
    <w:rsid w:val="00AA7234"/>
    <w:rsid w:val="00AB0609"/>
    <w:rsid w:val="00AB15BE"/>
    <w:rsid w:val="00AB21CE"/>
    <w:rsid w:val="00AB28B6"/>
    <w:rsid w:val="00AB4BB1"/>
    <w:rsid w:val="00AB4BE1"/>
    <w:rsid w:val="00AB533E"/>
    <w:rsid w:val="00AB6580"/>
    <w:rsid w:val="00AB741F"/>
    <w:rsid w:val="00AB755B"/>
    <w:rsid w:val="00AB77AB"/>
    <w:rsid w:val="00AC068F"/>
    <w:rsid w:val="00AC0C4A"/>
    <w:rsid w:val="00AC1598"/>
    <w:rsid w:val="00AC233A"/>
    <w:rsid w:val="00AC27A9"/>
    <w:rsid w:val="00AC355C"/>
    <w:rsid w:val="00AC56BE"/>
    <w:rsid w:val="00AC5E00"/>
    <w:rsid w:val="00AC5EF5"/>
    <w:rsid w:val="00AC5FF9"/>
    <w:rsid w:val="00AD1CA4"/>
    <w:rsid w:val="00AD1D0A"/>
    <w:rsid w:val="00AD4AB8"/>
    <w:rsid w:val="00AD6667"/>
    <w:rsid w:val="00AD7A21"/>
    <w:rsid w:val="00AE1A7B"/>
    <w:rsid w:val="00AE1BBC"/>
    <w:rsid w:val="00AE1E6C"/>
    <w:rsid w:val="00AE1EA1"/>
    <w:rsid w:val="00AE26BD"/>
    <w:rsid w:val="00AE31CA"/>
    <w:rsid w:val="00AE33D6"/>
    <w:rsid w:val="00AE5534"/>
    <w:rsid w:val="00AE5DB0"/>
    <w:rsid w:val="00AE68B3"/>
    <w:rsid w:val="00AE7779"/>
    <w:rsid w:val="00AF06DA"/>
    <w:rsid w:val="00AF1E5A"/>
    <w:rsid w:val="00AF208D"/>
    <w:rsid w:val="00AF2AFE"/>
    <w:rsid w:val="00AF2D2E"/>
    <w:rsid w:val="00AF3AD2"/>
    <w:rsid w:val="00AF4B25"/>
    <w:rsid w:val="00AF6936"/>
    <w:rsid w:val="00AF7476"/>
    <w:rsid w:val="00AF7ED1"/>
    <w:rsid w:val="00B01F36"/>
    <w:rsid w:val="00B029CD"/>
    <w:rsid w:val="00B02E05"/>
    <w:rsid w:val="00B03945"/>
    <w:rsid w:val="00B04804"/>
    <w:rsid w:val="00B0483B"/>
    <w:rsid w:val="00B078A2"/>
    <w:rsid w:val="00B11889"/>
    <w:rsid w:val="00B11916"/>
    <w:rsid w:val="00B1298E"/>
    <w:rsid w:val="00B12EF0"/>
    <w:rsid w:val="00B13D3D"/>
    <w:rsid w:val="00B1547E"/>
    <w:rsid w:val="00B17839"/>
    <w:rsid w:val="00B21053"/>
    <w:rsid w:val="00B21A47"/>
    <w:rsid w:val="00B222F3"/>
    <w:rsid w:val="00B22812"/>
    <w:rsid w:val="00B23A37"/>
    <w:rsid w:val="00B25A61"/>
    <w:rsid w:val="00B26B83"/>
    <w:rsid w:val="00B27047"/>
    <w:rsid w:val="00B27CB7"/>
    <w:rsid w:val="00B30384"/>
    <w:rsid w:val="00B31438"/>
    <w:rsid w:val="00B32046"/>
    <w:rsid w:val="00B334C8"/>
    <w:rsid w:val="00B35575"/>
    <w:rsid w:val="00B35E49"/>
    <w:rsid w:val="00B3695B"/>
    <w:rsid w:val="00B37E53"/>
    <w:rsid w:val="00B4153B"/>
    <w:rsid w:val="00B41F6F"/>
    <w:rsid w:val="00B43EF0"/>
    <w:rsid w:val="00B44423"/>
    <w:rsid w:val="00B445E2"/>
    <w:rsid w:val="00B46648"/>
    <w:rsid w:val="00B47D26"/>
    <w:rsid w:val="00B50DC1"/>
    <w:rsid w:val="00B52695"/>
    <w:rsid w:val="00B533D1"/>
    <w:rsid w:val="00B543CE"/>
    <w:rsid w:val="00B54F49"/>
    <w:rsid w:val="00B56AC6"/>
    <w:rsid w:val="00B56C28"/>
    <w:rsid w:val="00B579AD"/>
    <w:rsid w:val="00B60414"/>
    <w:rsid w:val="00B609D6"/>
    <w:rsid w:val="00B6440C"/>
    <w:rsid w:val="00B64705"/>
    <w:rsid w:val="00B65890"/>
    <w:rsid w:val="00B702AA"/>
    <w:rsid w:val="00B70F2A"/>
    <w:rsid w:val="00B72895"/>
    <w:rsid w:val="00B72D66"/>
    <w:rsid w:val="00B733E4"/>
    <w:rsid w:val="00B73F35"/>
    <w:rsid w:val="00B74EDE"/>
    <w:rsid w:val="00B81B66"/>
    <w:rsid w:val="00B831AD"/>
    <w:rsid w:val="00B83F8E"/>
    <w:rsid w:val="00B84BE1"/>
    <w:rsid w:val="00B85EBA"/>
    <w:rsid w:val="00B86383"/>
    <w:rsid w:val="00B86A01"/>
    <w:rsid w:val="00B900D7"/>
    <w:rsid w:val="00B9058C"/>
    <w:rsid w:val="00B91B9D"/>
    <w:rsid w:val="00B93C0B"/>
    <w:rsid w:val="00B9442D"/>
    <w:rsid w:val="00B94AAF"/>
    <w:rsid w:val="00BA078F"/>
    <w:rsid w:val="00BA6D6F"/>
    <w:rsid w:val="00BA7691"/>
    <w:rsid w:val="00BB06BA"/>
    <w:rsid w:val="00BB2D27"/>
    <w:rsid w:val="00BB3816"/>
    <w:rsid w:val="00BB3DE5"/>
    <w:rsid w:val="00BB434E"/>
    <w:rsid w:val="00BB4FA3"/>
    <w:rsid w:val="00BB62B7"/>
    <w:rsid w:val="00BB6526"/>
    <w:rsid w:val="00BB6543"/>
    <w:rsid w:val="00BB6583"/>
    <w:rsid w:val="00BB71AE"/>
    <w:rsid w:val="00BB74EC"/>
    <w:rsid w:val="00BC172A"/>
    <w:rsid w:val="00BC21CE"/>
    <w:rsid w:val="00BC2A00"/>
    <w:rsid w:val="00BC3CE1"/>
    <w:rsid w:val="00BC5033"/>
    <w:rsid w:val="00BC6907"/>
    <w:rsid w:val="00BC777A"/>
    <w:rsid w:val="00BD196A"/>
    <w:rsid w:val="00BD22DA"/>
    <w:rsid w:val="00BD437F"/>
    <w:rsid w:val="00BD450B"/>
    <w:rsid w:val="00BD514D"/>
    <w:rsid w:val="00BD69EE"/>
    <w:rsid w:val="00BE3253"/>
    <w:rsid w:val="00BE3699"/>
    <w:rsid w:val="00BE395E"/>
    <w:rsid w:val="00BE4CF7"/>
    <w:rsid w:val="00BF1ABC"/>
    <w:rsid w:val="00BF249E"/>
    <w:rsid w:val="00BF2671"/>
    <w:rsid w:val="00C01A5C"/>
    <w:rsid w:val="00C073CF"/>
    <w:rsid w:val="00C07A4C"/>
    <w:rsid w:val="00C15CA7"/>
    <w:rsid w:val="00C1673C"/>
    <w:rsid w:val="00C23DA8"/>
    <w:rsid w:val="00C2622D"/>
    <w:rsid w:val="00C26AC8"/>
    <w:rsid w:val="00C27233"/>
    <w:rsid w:val="00C30A55"/>
    <w:rsid w:val="00C3129A"/>
    <w:rsid w:val="00C316FB"/>
    <w:rsid w:val="00C34560"/>
    <w:rsid w:val="00C34597"/>
    <w:rsid w:val="00C36639"/>
    <w:rsid w:val="00C36A6A"/>
    <w:rsid w:val="00C37BE0"/>
    <w:rsid w:val="00C420D2"/>
    <w:rsid w:val="00C44FC2"/>
    <w:rsid w:val="00C45C32"/>
    <w:rsid w:val="00C50C9F"/>
    <w:rsid w:val="00C52784"/>
    <w:rsid w:val="00C530B0"/>
    <w:rsid w:val="00C53460"/>
    <w:rsid w:val="00C55623"/>
    <w:rsid w:val="00C574A5"/>
    <w:rsid w:val="00C57A79"/>
    <w:rsid w:val="00C60528"/>
    <w:rsid w:val="00C6055F"/>
    <w:rsid w:val="00C613F9"/>
    <w:rsid w:val="00C63CAF"/>
    <w:rsid w:val="00C63DB9"/>
    <w:rsid w:val="00C6418A"/>
    <w:rsid w:val="00C64CF4"/>
    <w:rsid w:val="00C70400"/>
    <w:rsid w:val="00C7083D"/>
    <w:rsid w:val="00C7094E"/>
    <w:rsid w:val="00C71302"/>
    <w:rsid w:val="00C713AC"/>
    <w:rsid w:val="00C72A9A"/>
    <w:rsid w:val="00C72EEA"/>
    <w:rsid w:val="00C744C7"/>
    <w:rsid w:val="00C74AD1"/>
    <w:rsid w:val="00C757DF"/>
    <w:rsid w:val="00C75BE3"/>
    <w:rsid w:val="00C76791"/>
    <w:rsid w:val="00C777E1"/>
    <w:rsid w:val="00C80C52"/>
    <w:rsid w:val="00C80CA3"/>
    <w:rsid w:val="00C816B9"/>
    <w:rsid w:val="00C82372"/>
    <w:rsid w:val="00C83A22"/>
    <w:rsid w:val="00C86096"/>
    <w:rsid w:val="00C8699E"/>
    <w:rsid w:val="00C874B8"/>
    <w:rsid w:val="00C918BE"/>
    <w:rsid w:val="00C91F1C"/>
    <w:rsid w:val="00C91FB2"/>
    <w:rsid w:val="00C950B1"/>
    <w:rsid w:val="00C970C6"/>
    <w:rsid w:val="00C97491"/>
    <w:rsid w:val="00CA24DC"/>
    <w:rsid w:val="00CA6704"/>
    <w:rsid w:val="00CA67B3"/>
    <w:rsid w:val="00CA70AD"/>
    <w:rsid w:val="00CB0089"/>
    <w:rsid w:val="00CB1F1E"/>
    <w:rsid w:val="00CB2D42"/>
    <w:rsid w:val="00CB3432"/>
    <w:rsid w:val="00CB3729"/>
    <w:rsid w:val="00CB76B1"/>
    <w:rsid w:val="00CB7F36"/>
    <w:rsid w:val="00CC1824"/>
    <w:rsid w:val="00CC1B16"/>
    <w:rsid w:val="00CC3D81"/>
    <w:rsid w:val="00CC43EA"/>
    <w:rsid w:val="00CC4F28"/>
    <w:rsid w:val="00CC5A91"/>
    <w:rsid w:val="00CC705C"/>
    <w:rsid w:val="00CD10A3"/>
    <w:rsid w:val="00CD4CBD"/>
    <w:rsid w:val="00CD5706"/>
    <w:rsid w:val="00CD5C96"/>
    <w:rsid w:val="00CE2A19"/>
    <w:rsid w:val="00CE2FB4"/>
    <w:rsid w:val="00CE42A7"/>
    <w:rsid w:val="00CE509E"/>
    <w:rsid w:val="00CF09FB"/>
    <w:rsid w:val="00CF10C8"/>
    <w:rsid w:val="00CF197D"/>
    <w:rsid w:val="00CF24B8"/>
    <w:rsid w:val="00CF2530"/>
    <w:rsid w:val="00CF2B32"/>
    <w:rsid w:val="00CF418F"/>
    <w:rsid w:val="00CF5A57"/>
    <w:rsid w:val="00CF5CB6"/>
    <w:rsid w:val="00CF60FC"/>
    <w:rsid w:val="00CF7D74"/>
    <w:rsid w:val="00D007C9"/>
    <w:rsid w:val="00D008A2"/>
    <w:rsid w:val="00D009FB"/>
    <w:rsid w:val="00D014FF"/>
    <w:rsid w:val="00D053BA"/>
    <w:rsid w:val="00D05629"/>
    <w:rsid w:val="00D06F48"/>
    <w:rsid w:val="00D110BE"/>
    <w:rsid w:val="00D12959"/>
    <w:rsid w:val="00D14030"/>
    <w:rsid w:val="00D1457D"/>
    <w:rsid w:val="00D148E6"/>
    <w:rsid w:val="00D17B5B"/>
    <w:rsid w:val="00D2029D"/>
    <w:rsid w:val="00D21AD3"/>
    <w:rsid w:val="00D22E9D"/>
    <w:rsid w:val="00D22F75"/>
    <w:rsid w:val="00D2339E"/>
    <w:rsid w:val="00D238E5"/>
    <w:rsid w:val="00D23C94"/>
    <w:rsid w:val="00D25792"/>
    <w:rsid w:val="00D27B49"/>
    <w:rsid w:val="00D30221"/>
    <w:rsid w:val="00D318FF"/>
    <w:rsid w:val="00D31E5C"/>
    <w:rsid w:val="00D36D49"/>
    <w:rsid w:val="00D37A81"/>
    <w:rsid w:val="00D4179D"/>
    <w:rsid w:val="00D4409D"/>
    <w:rsid w:val="00D441CA"/>
    <w:rsid w:val="00D4491D"/>
    <w:rsid w:val="00D45F47"/>
    <w:rsid w:val="00D526ED"/>
    <w:rsid w:val="00D54061"/>
    <w:rsid w:val="00D555EF"/>
    <w:rsid w:val="00D55AFA"/>
    <w:rsid w:val="00D57139"/>
    <w:rsid w:val="00D57334"/>
    <w:rsid w:val="00D60434"/>
    <w:rsid w:val="00D634AD"/>
    <w:rsid w:val="00D63743"/>
    <w:rsid w:val="00D63B51"/>
    <w:rsid w:val="00D63F69"/>
    <w:rsid w:val="00D6506E"/>
    <w:rsid w:val="00D6625E"/>
    <w:rsid w:val="00D671EB"/>
    <w:rsid w:val="00D701F4"/>
    <w:rsid w:val="00D70233"/>
    <w:rsid w:val="00D70545"/>
    <w:rsid w:val="00D7377C"/>
    <w:rsid w:val="00D755D3"/>
    <w:rsid w:val="00D75AA9"/>
    <w:rsid w:val="00D76D20"/>
    <w:rsid w:val="00D80A71"/>
    <w:rsid w:val="00D8170D"/>
    <w:rsid w:val="00D841F5"/>
    <w:rsid w:val="00D84F58"/>
    <w:rsid w:val="00D85739"/>
    <w:rsid w:val="00D85D7B"/>
    <w:rsid w:val="00D85F5D"/>
    <w:rsid w:val="00D86D50"/>
    <w:rsid w:val="00D87A8E"/>
    <w:rsid w:val="00D908A4"/>
    <w:rsid w:val="00D912D2"/>
    <w:rsid w:val="00D917F5"/>
    <w:rsid w:val="00D91C06"/>
    <w:rsid w:val="00D93526"/>
    <w:rsid w:val="00D93C5A"/>
    <w:rsid w:val="00D9447D"/>
    <w:rsid w:val="00D968A1"/>
    <w:rsid w:val="00D96EBE"/>
    <w:rsid w:val="00D97FD6"/>
    <w:rsid w:val="00DA1576"/>
    <w:rsid w:val="00DA6CA8"/>
    <w:rsid w:val="00DB0620"/>
    <w:rsid w:val="00DB4565"/>
    <w:rsid w:val="00DB5817"/>
    <w:rsid w:val="00DB6239"/>
    <w:rsid w:val="00DB6541"/>
    <w:rsid w:val="00DB7E53"/>
    <w:rsid w:val="00DC0D71"/>
    <w:rsid w:val="00DC14E4"/>
    <w:rsid w:val="00DC23EF"/>
    <w:rsid w:val="00DC2D3F"/>
    <w:rsid w:val="00DC2F3D"/>
    <w:rsid w:val="00DC49E6"/>
    <w:rsid w:val="00DC4D96"/>
    <w:rsid w:val="00DC553C"/>
    <w:rsid w:val="00DC57C3"/>
    <w:rsid w:val="00DC59F5"/>
    <w:rsid w:val="00DC64FB"/>
    <w:rsid w:val="00DC6EBC"/>
    <w:rsid w:val="00DD016C"/>
    <w:rsid w:val="00DD07E6"/>
    <w:rsid w:val="00DD216B"/>
    <w:rsid w:val="00DD2FBE"/>
    <w:rsid w:val="00DD3773"/>
    <w:rsid w:val="00DD4465"/>
    <w:rsid w:val="00DD6746"/>
    <w:rsid w:val="00DD7BB8"/>
    <w:rsid w:val="00DE051A"/>
    <w:rsid w:val="00DE1577"/>
    <w:rsid w:val="00DE31E6"/>
    <w:rsid w:val="00DE477A"/>
    <w:rsid w:val="00DE5540"/>
    <w:rsid w:val="00DE6B95"/>
    <w:rsid w:val="00DF0ED5"/>
    <w:rsid w:val="00DF1537"/>
    <w:rsid w:val="00DF21E4"/>
    <w:rsid w:val="00DF24A4"/>
    <w:rsid w:val="00DF3972"/>
    <w:rsid w:val="00DF4A8A"/>
    <w:rsid w:val="00DF6CB2"/>
    <w:rsid w:val="00DF6EC0"/>
    <w:rsid w:val="00DF718F"/>
    <w:rsid w:val="00DF731D"/>
    <w:rsid w:val="00DF74D4"/>
    <w:rsid w:val="00E01C4D"/>
    <w:rsid w:val="00E03541"/>
    <w:rsid w:val="00E03ABB"/>
    <w:rsid w:val="00E04D80"/>
    <w:rsid w:val="00E06A6B"/>
    <w:rsid w:val="00E07D84"/>
    <w:rsid w:val="00E10B18"/>
    <w:rsid w:val="00E136C9"/>
    <w:rsid w:val="00E14AAB"/>
    <w:rsid w:val="00E15553"/>
    <w:rsid w:val="00E214DF"/>
    <w:rsid w:val="00E223BC"/>
    <w:rsid w:val="00E22766"/>
    <w:rsid w:val="00E2377B"/>
    <w:rsid w:val="00E30833"/>
    <w:rsid w:val="00E32680"/>
    <w:rsid w:val="00E33DD3"/>
    <w:rsid w:val="00E34D57"/>
    <w:rsid w:val="00E40127"/>
    <w:rsid w:val="00E410E4"/>
    <w:rsid w:val="00E51263"/>
    <w:rsid w:val="00E513AC"/>
    <w:rsid w:val="00E53573"/>
    <w:rsid w:val="00E54DB1"/>
    <w:rsid w:val="00E5511F"/>
    <w:rsid w:val="00E5567A"/>
    <w:rsid w:val="00E55743"/>
    <w:rsid w:val="00E61223"/>
    <w:rsid w:val="00E61BC2"/>
    <w:rsid w:val="00E657E7"/>
    <w:rsid w:val="00E6597F"/>
    <w:rsid w:val="00E6649B"/>
    <w:rsid w:val="00E7020C"/>
    <w:rsid w:val="00E7107B"/>
    <w:rsid w:val="00E71B96"/>
    <w:rsid w:val="00E722A0"/>
    <w:rsid w:val="00E73908"/>
    <w:rsid w:val="00E73FAA"/>
    <w:rsid w:val="00E76172"/>
    <w:rsid w:val="00E81465"/>
    <w:rsid w:val="00E81802"/>
    <w:rsid w:val="00E8196A"/>
    <w:rsid w:val="00E8291E"/>
    <w:rsid w:val="00E829DF"/>
    <w:rsid w:val="00E84FDA"/>
    <w:rsid w:val="00E87941"/>
    <w:rsid w:val="00E87CA9"/>
    <w:rsid w:val="00E90615"/>
    <w:rsid w:val="00E90DA5"/>
    <w:rsid w:val="00E9174D"/>
    <w:rsid w:val="00E93971"/>
    <w:rsid w:val="00E94CAF"/>
    <w:rsid w:val="00E9560F"/>
    <w:rsid w:val="00EA102B"/>
    <w:rsid w:val="00EA1038"/>
    <w:rsid w:val="00EA11FC"/>
    <w:rsid w:val="00EA2CFB"/>
    <w:rsid w:val="00EA34D7"/>
    <w:rsid w:val="00EA41CA"/>
    <w:rsid w:val="00EA5035"/>
    <w:rsid w:val="00EA5578"/>
    <w:rsid w:val="00EA651C"/>
    <w:rsid w:val="00EA7CBF"/>
    <w:rsid w:val="00EA7DEA"/>
    <w:rsid w:val="00EB04E8"/>
    <w:rsid w:val="00EB0602"/>
    <w:rsid w:val="00EB0B8D"/>
    <w:rsid w:val="00EB2032"/>
    <w:rsid w:val="00EB469D"/>
    <w:rsid w:val="00EC0643"/>
    <w:rsid w:val="00EC0C03"/>
    <w:rsid w:val="00EC2B8D"/>
    <w:rsid w:val="00EC2F1B"/>
    <w:rsid w:val="00EC37D8"/>
    <w:rsid w:val="00EC40BD"/>
    <w:rsid w:val="00EC4C6E"/>
    <w:rsid w:val="00EC6A5F"/>
    <w:rsid w:val="00EC76D8"/>
    <w:rsid w:val="00ED3D2B"/>
    <w:rsid w:val="00ED444D"/>
    <w:rsid w:val="00ED5D50"/>
    <w:rsid w:val="00EE03E0"/>
    <w:rsid w:val="00EE0E7D"/>
    <w:rsid w:val="00EE1C5A"/>
    <w:rsid w:val="00EE1D20"/>
    <w:rsid w:val="00EE30B1"/>
    <w:rsid w:val="00EE615A"/>
    <w:rsid w:val="00EE63B5"/>
    <w:rsid w:val="00EE677D"/>
    <w:rsid w:val="00EF0C61"/>
    <w:rsid w:val="00EF39E3"/>
    <w:rsid w:val="00EF3CCA"/>
    <w:rsid w:val="00EF4579"/>
    <w:rsid w:val="00EF48F0"/>
    <w:rsid w:val="00EF5601"/>
    <w:rsid w:val="00EF6B89"/>
    <w:rsid w:val="00EF762A"/>
    <w:rsid w:val="00EF7669"/>
    <w:rsid w:val="00EF7F95"/>
    <w:rsid w:val="00F0069B"/>
    <w:rsid w:val="00F01359"/>
    <w:rsid w:val="00F02D63"/>
    <w:rsid w:val="00F030AA"/>
    <w:rsid w:val="00F06BC0"/>
    <w:rsid w:val="00F121A2"/>
    <w:rsid w:val="00F1233C"/>
    <w:rsid w:val="00F12F16"/>
    <w:rsid w:val="00F139F5"/>
    <w:rsid w:val="00F14120"/>
    <w:rsid w:val="00F14A2A"/>
    <w:rsid w:val="00F14A8B"/>
    <w:rsid w:val="00F14F12"/>
    <w:rsid w:val="00F17718"/>
    <w:rsid w:val="00F21433"/>
    <w:rsid w:val="00F23623"/>
    <w:rsid w:val="00F264CD"/>
    <w:rsid w:val="00F26819"/>
    <w:rsid w:val="00F27C70"/>
    <w:rsid w:val="00F30AA1"/>
    <w:rsid w:val="00F30F05"/>
    <w:rsid w:val="00F3326B"/>
    <w:rsid w:val="00F3329A"/>
    <w:rsid w:val="00F34F4B"/>
    <w:rsid w:val="00F35216"/>
    <w:rsid w:val="00F3635B"/>
    <w:rsid w:val="00F36B05"/>
    <w:rsid w:val="00F404E7"/>
    <w:rsid w:val="00F40DF9"/>
    <w:rsid w:val="00F40F6D"/>
    <w:rsid w:val="00F41FDB"/>
    <w:rsid w:val="00F43249"/>
    <w:rsid w:val="00F4409B"/>
    <w:rsid w:val="00F441FC"/>
    <w:rsid w:val="00F456B5"/>
    <w:rsid w:val="00F51F40"/>
    <w:rsid w:val="00F523B3"/>
    <w:rsid w:val="00F544A6"/>
    <w:rsid w:val="00F54D2B"/>
    <w:rsid w:val="00F567F4"/>
    <w:rsid w:val="00F6089A"/>
    <w:rsid w:val="00F60CD3"/>
    <w:rsid w:val="00F613E9"/>
    <w:rsid w:val="00F615DC"/>
    <w:rsid w:val="00F61AEE"/>
    <w:rsid w:val="00F636FF"/>
    <w:rsid w:val="00F644BD"/>
    <w:rsid w:val="00F66FA4"/>
    <w:rsid w:val="00F6700F"/>
    <w:rsid w:val="00F70489"/>
    <w:rsid w:val="00F721B7"/>
    <w:rsid w:val="00F74C56"/>
    <w:rsid w:val="00F77631"/>
    <w:rsid w:val="00F807C8"/>
    <w:rsid w:val="00F82210"/>
    <w:rsid w:val="00F8241A"/>
    <w:rsid w:val="00F85263"/>
    <w:rsid w:val="00F87B81"/>
    <w:rsid w:val="00F91F1A"/>
    <w:rsid w:val="00F92774"/>
    <w:rsid w:val="00F93269"/>
    <w:rsid w:val="00F94663"/>
    <w:rsid w:val="00F94A0D"/>
    <w:rsid w:val="00F963A9"/>
    <w:rsid w:val="00F96E97"/>
    <w:rsid w:val="00F9767D"/>
    <w:rsid w:val="00FA238F"/>
    <w:rsid w:val="00FA604D"/>
    <w:rsid w:val="00FA609E"/>
    <w:rsid w:val="00FB1E67"/>
    <w:rsid w:val="00FB32C4"/>
    <w:rsid w:val="00FB3355"/>
    <w:rsid w:val="00FB5142"/>
    <w:rsid w:val="00FB5175"/>
    <w:rsid w:val="00FB52F7"/>
    <w:rsid w:val="00FB5E9E"/>
    <w:rsid w:val="00FB710C"/>
    <w:rsid w:val="00FB76B9"/>
    <w:rsid w:val="00FB7BC6"/>
    <w:rsid w:val="00FB7CCE"/>
    <w:rsid w:val="00FC158C"/>
    <w:rsid w:val="00FC2993"/>
    <w:rsid w:val="00FC3F18"/>
    <w:rsid w:val="00FC4A44"/>
    <w:rsid w:val="00FC5F84"/>
    <w:rsid w:val="00FC6833"/>
    <w:rsid w:val="00FC6E81"/>
    <w:rsid w:val="00FD06C7"/>
    <w:rsid w:val="00FD0C5D"/>
    <w:rsid w:val="00FD3320"/>
    <w:rsid w:val="00FD4645"/>
    <w:rsid w:val="00FD4D1D"/>
    <w:rsid w:val="00FD4FDE"/>
    <w:rsid w:val="00FD7DCF"/>
    <w:rsid w:val="00FE165D"/>
    <w:rsid w:val="00FE1B52"/>
    <w:rsid w:val="00FE4678"/>
    <w:rsid w:val="00FE4715"/>
    <w:rsid w:val="00FE6227"/>
    <w:rsid w:val="00FE6D56"/>
    <w:rsid w:val="00FE7D56"/>
    <w:rsid w:val="00FF0817"/>
    <w:rsid w:val="00FF0AB5"/>
    <w:rsid w:val="00FF1AE5"/>
    <w:rsid w:val="00FF2882"/>
    <w:rsid w:val="00FF4B94"/>
    <w:rsid w:val="00FF7B63"/>
    <w:rsid w:val="00FF7CF2"/>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B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47"/>
    <w:pPr>
      <w:ind w:left="720"/>
      <w:contextualSpacing/>
    </w:pPr>
  </w:style>
  <w:style w:type="paragraph" w:styleId="BalloonText">
    <w:name w:val="Balloon Text"/>
    <w:basedOn w:val="Normal"/>
    <w:link w:val="BalloonTextChar"/>
    <w:uiPriority w:val="99"/>
    <w:semiHidden/>
    <w:unhideWhenUsed/>
    <w:rsid w:val="000B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47"/>
    <w:rPr>
      <w:rFonts w:ascii="Tahoma" w:hAnsi="Tahoma" w:cs="Tahoma"/>
      <w:sz w:val="16"/>
      <w:szCs w:val="16"/>
    </w:rPr>
  </w:style>
  <w:style w:type="table" w:styleId="TableGrid">
    <w:name w:val="Table Grid"/>
    <w:basedOn w:val="TableNormal"/>
    <w:uiPriority w:val="59"/>
    <w:rsid w:val="00B44423"/>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47"/>
    <w:pPr>
      <w:ind w:left="720"/>
      <w:contextualSpacing/>
    </w:pPr>
  </w:style>
  <w:style w:type="paragraph" w:styleId="BalloonText">
    <w:name w:val="Balloon Text"/>
    <w:basedOn w:val="Normal"/>
    <w:link w:val="BalloonTextChar"/>
    <w:uiPriority w:val="99"/>
    <w:semiHidden/>
    <w:unhideWhenUsed/>
    <w:rsid w:val="000B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47"/>
    <w:rPr>
      <w:rFonts w:ascii="Tahoma" w:hAnsi="Tahoma" w:cs="Tahoma"/>
      <w:sz w:val="16"/>
      <w:szCs w:val="16"/>
    </w:rPr>
  </w:style>
  <w:style w:type="table" w:styleId="TableGrid">
    <w:name w:val="Table Grid"/>
    <w:basedOn w:val="TableNormal"/>
    <w:uiPriority w:val="59"/>
    <w:rsid w:val="00B44423"/>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7536">
      <w:bodyDiv w:val="1"/>
      <w:marLeft w:val="0"/>
      <w:marRight w:val="0"/>
      <w:marTop w:val="0"/>
      <w:marBottom w:val="0"/>
      <w:divBdr>
        <w:top w:val="none" w:sz="0" w:space="0" w:color="auto"/>
        <w:left w:val="none" w:sz="0" w:space="0" w:color="auto"/>
        <w:bottom w:val="none" w:sz="0" w:space="0" w:color="auto"/>
        <w:right w:val="none" w:sz="0" w:space="0" w:color="auto"/>
      </w:divBdr>
      <w:divsChild>
        <w:div w:id="240025443">
          <w:marLeft w:val="0"/>
          <w:marRight w:val="0"/>
          <w:marTop w:val="0"/>
          <w:marBottom w:val="0"/>
          <w:divBdr>
            <w:top w:val="none" w:sz="0" w:space="0" w:color="auto"/>
            <w:left w:val="none" w:sz="0" w:space="0" w:color="auto"/>
            <w:bottom w:val="none" w:sz="0" w:space="0" w:color="auto"/>
            <w:right w:val="none" w:sz="0" w:space="0" w:color="auto"/>
          </w:divBdr>
          <w:divsChild>
            <w:div w:id="646324814">
              <w:marLeft w:val="0"/>
              <w:marRight w:val="0"/>
              <w:marTop w:val="0"/>
              <w:marBottom w:val="0"/>
              <w:divBdr>
                <w:top w:val="none" w:sz="0" w:space="0" w:color="auto"/>
                <w:left w:val="none" w:sz="0" w:space="0" w:color="auto"/>
                <w:bottom w:val="none" w:sz="0" w:space="0" w:color="auto"/>
                <w:right w:val="none" w:sz="0" w:space="0" w:color="auto"/>
              </w:divBdr>
              <w:divsChild>
                <w:div w:id="1718815412">
                  <w:marLeft w:val="0"/>
                  <w:marRight w:val="0"/>
                  <w:marTop w:val="0"/>
                  <w:marBottom w:val="0"/>
                  <w:divBdr>
                    <w:top w:val="none" w:sz="0" w:space="0" w:color="auto"/>
                    <w:left w:val="none" w:sz="0" w:space="0" w:color="auto"/>
                    <w:bottom w:val="none" w:sz="0" w:space="0" w:color="auto"/>
                    <w:right w:val="none" w:sz="0" w:space="0" w:color="auto"/>
                  </w:divBdr>
                  <w:divsChild>
                    <w:div w:id="640110844">
                      <w:marLeft w:val="0"/>
                      <w:marRight w:val="0"/>
                      <w:marTop w:val="0"/>
                      <w:marBottom w:val="0"/>
                      <w:divBdr>
                        <w:top w:val="none" w:sz="0" w:space="0" w:color="auto"/>
                        <w:left w:val="none" w:sz="0" w:space="0" w:color="auto"/>
                        <w:bottom w:val="none" w:sz="0" w:space="0" w:color="auto"/>
                        <w:right w:val="none" w:sz="0" w:space="0" w:color="auto"/>
                      </w:divBdr>
                      <w:divsChild>
                        <w:div w:id="1818037150">
                          <w:marLeft w:val="0"/>
                          <w:marRight w:val="0"/>
                          <w:marTop w:val="0"/>
                          <w:marBottom w:val="0"/>
                          <w:divBdr>
                            <w:top w:val="none" w:sz="0" w:space="0" w:color="auto"/>
                            <w:left w:val="none" w:sz="0" w:space="0" w:color="auto"/>
                            <w:bottom w:val="none" w:sz="0" w:space="0" w:color="auto"/>
                            <w:right w:val="none" w:sz="0" w:space="0" w:color="auto"/>
                          </w:divBdr>
                          <w:divsChild>
                            <w:div w:id="1900168759">
                              <w:marLeft w:val="0"/>
                              <w:marRight w:val="0"/>
                              <w:marTop w:val="0"/>
                              <w:marBottom w:val="0"/>
                              <w:divBdr>
                                <w:top w:val="none" w:sz="0" w:space="0" w:color="auto"/>
                                <w:left w:val="none" w:sz="0" w:space="0" w:color="auto"/>
                                <w:bottom w:val="none" w:sz="0" w:space="0" w:color="auto"/>
                                <w:right w:val="none" w:sz="0" w:space="0" w:color="auto"/>
                              </w:divBdr>
                            </w:div>
                            <w:div w:id="1104611808">
                              <w:marLeft w:val="0"/>
                              <w:marRight w:val="0"/>
                              <w:marTop w:val="0"/>
                              <w:marBottom w:val="0"/>
                              <w:divBdr>
                                <w:top w:val="none" w:sz="0" w:space="0" w:color="auto"/>
                                <w:left w:val="none" w:sz="0" w:space="0" w:color="auto"/>
                                <w:bottom w:val="none" w:sz="0" w:space="0" w:color="auto"/>
                                <w:right w:val="none" w:sz="0" w:space="0" w:color="auto"/>
                              </w:divBdr>
                            </w:div>
                            <w:div w:id="1937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974359">
      <w:bodyDiv w:val="1"/>
      <w:marLeft w:val="0"/>
      <w:marRight w:val="0"/>
      <w:marTop w:val="0"/>
      <w:marBottom w:val="0"/>
      <w:divBdr>
        <w:top w:val="none" w:sz="0" w:space="0" w:color="auto"/>
        <w:left w:val="none" w:sz="0" w:space="0" w:color="auto"/>
        <w:bottom w:val="none" w:sz="0" w:space="0" w:color="auto"/>
        <w:right w:val="none" w:sz="0" w:space="0" w:color="auto"/>
      </w:divBdr>
      <w:divsChild>
        <w:div w:id="1470587472">
          <w:marLeft w:val="0"/>
          <w:marRight w:val="0"/>
          <w:marTop w:val="0"/>
          <w:marBottom w:val="0"/>
          <w:divBdr>
            <w:top w:val="none" w:sz="0" w:space="0" w:color="auto"/>
            <w:left w:val="none" w:sz="0" w:space="0" w:color="auto"/>
            <w:bottom w:val="none" w:sz="0" w:space="0" w:color="auto"/>
            <w:right w:val="none" w:sz="0" w:space="0" w:color="auto"/>
          </w:divBdr>
          <w:divsChild>
            <w:div w:id="1709337236">
              <w:marLeft w:val="0"/>
              <w:marRight w:val="0"/>
              <w:marTop w:val="0"/>
              <w:marBottom w:val="0"/>
              <w:divBdr>
                <w:top w:val="none" w:sz="0" w:space="0" w:color="auto"/>
                <w:left w:val="none" w:sz="0" w:space="0" w:color="auto"/>
                <w:bottom w:val="none" w:sz="0" w:space="0" w:color="auto"/>
                <w:right w:val="none" w:sz="0" w:space="0" w:color="auto"/>
              </w:divBdr>
              <w:divsChild>
                <w:div w:id="1289622986">
                  <w:marLeft w:val="0"/>
                  <w:marRight w:val="0"/>
                  <w:marTop w:val="0"/>
                  <w:marBottom w:val="0"/>
                  <w:divBdr>
                    <w:top w:val="none" w:sz="0" w:space="0" w:color="auto"/>
                    <w:left w:val="none" w:sz="0" w:space="0" w:color="auto"/>
                    <w:bottom w:val="none" w:sz="0" w:space="0" w:color="auto"/>
                    <w:right w:val="none" w:sz="0" w:space="0" w:color="auto"/>
                  </w:divBdr>
                  <w:divsChild>
                    <w:div w:id="48503565">
                      <w:marLeft w:val="0"/>
                      <w:marRight w:val="0"/>
                      <w:marTop w:val="0"/>
                      <w:marBottom w:val="0"/>
                      <w:divBdr>
                        <w:top w:val="none" w:sz="0" w:space="0" w:color="auto"/>
                        <w:left w:val="none" w:sz="0" w:space="0" w:color="auto"/>
                        <w:bottom w:val="none" w:sz="0" w:space="0" w:color="auto"/>
                        <w:right w:val="none" w:sz="0" w:space="0" w:color="auto"/>
                      </w:divBdr>
                      <w:divsChild>
                        <w:div w:id="18102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0389">
              <w:marLeft w:val="0"/>
              <w:marRight w:val="0"/>
              <w:marTop w:val="0"/>
              <w:marBottom w:val="0"/>
              <w:divBdr>
                <w:top w:val="none" w:sz="0" w:space="0" w:color="auto"/>
                <w:left w:val="none" w:sz="0" w:space="0" w:color="auto"/>
                <w:bottom w:val="none" w:sz="0" w:space="0" w:color="auto"/>
                <w:right w:val="none" w:sz="0" w:space="0" w:color="auto"/>
              </w:divBdr>
              <w:divsChild>
                <w:div w:id="2084524949">
                  <w:marLeft w:val="0"/>
                  <w:marRight w:val="0"/>
                  <w:marTop w:val="0"/>
                  <w:marBottom w:val="0"/>
                  <w:divBdr>
                    <w:top w:val="none" w:sz="0" w:space="0" w:color="auto"/>
                    <w:left w:val="none" w:sz="0" w:space="0" w:color="auto"/>
                    <w:bottom w:val="none" w:sz="0" w:space="0" w:color="auto"/>
                    <w:right w:val="none" w:sz="0" w:space="0" w:color="auto"/>
                  </w:divBdr>
                  <w:divsChild>
                    <w:div w:id="1330864518">
                      <w:marLeft w:val="0"/>
                      <w:marRight w:val="0"/>
                      <w:marTop w:val="0"/>
                      <w:marBottom w:val="0"/>
                      <w:divBdr>
                        <w:top w:val="none" w:sz="0" w:space="0" w:color="auto"/>
                        <w:left w:val="none" w:sz="0" w:space="0" w:color="auto"/>
                        <w:bottom w:val="none" w:sz="0" w:space="0" w:color="auto"/>
                        <w:right w:val="none" w:sz="0" w:space="0" w:color="auto"/>
                      </w:divBdr>
                      <w:divsChild>
                        <w:div w:id="15989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4239">
              <w:marLeft w:val="0"/>
              <w:marRight w:val="0"/>
              <w:marTop w:val="0"/>
              <w:marBottom w:val="0"/>
              <w:divBdr>
                <w:top w:val="none" w:sz="0" w:space="0" w:color="auto"/>
                <w:left w:val="none" w:sz="0" w:space="0" w:color="auto"/>
                <w:bottom w:val="none" w:sz="0" w:space="0" w:color="auto"/>
                <w:right w:val="none" w:sz="0" w:space="0" w:color="auto"/>
              </w:divBdr>
              <w:divsChild>
                <w:div w:id="1694184464">
                  <w:marLeft w:val="0"/>
                  <w:marRight w:val="0"/>
                  <w:marTop w:val="0"/>
                  <w:marBottom w:val="0"/>
                  <w:divBdr>
                    <w:top w:val="none" w:sz="0" w:space="0" w:color="auto"/>
                    <w:left w:val="none" w:sz="0" w:space="0" w:color="auto"/>
                    <w:bottom w:val="none" w:sz="0" w:space="0" w:color="auto"/>
                    <w:right w:val="none" w:sz="0" w:space="0" w:color="auto"/>
                  </w:divBdr>
                  <w:divsChild>
                    <w:div w:id="829251456">
                      <w:marLeft w:val="0"/>
                      <w:marRight w:val="0"/>
                      <w:marTop w:val="0"/>
                      <w:marBottom w:val="0"/>
                      <w:divBdr>
                        <w:top w:val="none" w:sz="0" w:space="0" w:color="auto"/>
                        <w:left w:val="none" w:sz="0" w:space="0" w:color="auto"/>
                        <w:bottom w:val="none" w:sz="0" w:space="0" w:color="auto"/>
                        <w:right w:val="none" w:sz="0" w:space="0" w:color="auto"/>
                      </w:divBdr>
                      <w:divsChild>
                        <w:div w:id="5684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54217">
      <w:bodyDiv w:val="1"/>
      <w:marLeft w:val="0"/>
      <w:marRight w:val="0"/>
      <w:marTop w:val="0"/>
      <w:marBottom w:val="0"/>
      <w:divBdr>
        <w:top w:val="none" w:sz="0" w:space="0" w:color="auto"/>
        <w:left w:val="none" w:sz="0" w:space="0" w:color="auto"/>
        <w:bottom w:val="none" w:sz="0" w:space="0" w:color="auto"/>
        <w:right w:val="none" w:sz="0" w:space="0" w:color="auto"/>
      </w:divBdr>
      <w:divsChild>
        <w:div w:id="1503931070">
          <w:marLeft w:val="0"/>
          <w:marRight w:val="0"/>
          <w:marTop w:val="0"/>
          <w:marBottom w:val="0"/>
          <w:divBdr>
            <w:top w:val="none" w:sz="0" w:space="0" w:color="auto"/>
            <w:left w:val="none" w:sz="0" w:space="0" w:color="auto"/>
            <w:bottom w:val="none" w:sz="0" w:space="0" w:color="auto"/>
            <w:right w:val="none" w:sz="0" w:space="0" w:color="auto"/>
          </w:divBdr>
          <w:divsChild>
            <w:div w:id="1172573791">
              <w:marLeft w:val="0"/>
              <w:marRight w:val="0"/>
              <w:marTop w:val="0"/>
              <w:marBottom w:val="0"/>
              <w:divBdr>
                <w:top w:val="none" w:sz="0" w:space="0" w:color="auto"/>
                <w:left w:val="none" w:sz="0" w:space="0" w:color="auto"/>
                <w:bottom w:val="none" w:sz="0" w:space="0" w:color="auto"/>
                <w:right w:val="none" w:sz="0" w:space="0" w:color="auto"/>
              </w:divBdr>
              <w:divsChild>
                <w:div w:id="23798199">
                  <w:marLeft w:val="0"/>
                  <w:marRight w:val="0"/>
                  <w:marTop w:val="0"/>
                  <w:marBottom w:val="0"/>
                  <w:divBdr>
                    <w:top w:val="none" w:sz="0" w:space="0" w:color="auto"/>
                    <w:left w:val="none" w:sz="0" w:space="0" w:color="auto"/>
                    <w:bottom w:val="none" w:sz="0" w:space="0" w:color="auto"/>
                    <w:right w:val="none" w:sz="0" w:space="0" w:color="auto"/>
                  </w:divBdr>
                  <w:divsChild>
                    <w:div w:id="2097287743">
                      <w:marLeft w:val="0"/>
                      <w:marRight w:val="0"/>
                      <w:marTop w:val="0"/>
                      <w:marBottom w:val="0"/>
                      <w:divBdr>
                        <w:top w:val="none" w:sz="0" w:space="0" w:color="auto"/>
                        <w:left w:val="none" w:sz="0" w:space="0" w:color="auto"/>
                        <w:bottom w:val="none" w:sz="0" w:space="0" w:color="auto"/>
                        <w:right w:val="none" w:sz="0" w:space="0" w:color="auto"/>
                      </w:divBdr>
                      <w:divsChild>
                        <w:div w:id="408384540">
                          <w:marLeft w:val="0"/>
                          <w:marRight w:val="0"/>
                          <w:marTop w:val="0"/>
                          <w:marBottom w:val="0"/>
                          <w:divBdr>
                            <w:top w:val="none" w:sz="0" w:space="0" w:color="auto"/>
                            <w:left w:val="none" w:sz="0" w:space="0" w:color="auto"/>
                            <w:bottom w:val="none" w:sz="0" w:space="0" w:color="auto"/>
                            <w:right w:val="none" w:sz="0" w:space="0" w:color="auto"/>
                          </w:divBdr>
                          <w:divsChild>
                            <w:div w:id="137722630">
                              <w:marLeft w:val="0"/>
                              <w:marRight w:val="0"/>
                              <w:marTop w:val="0"/>
                              <w:marBottom w:val="0"/>
                              <w:divBdr>
                                <w:top w:val="none" w:sz="0" w:space="0" w:color="auto"/>
                                <w:left w:val="none" w:sz="0" w:space="0" w:color="auto"/>
                                <w:bottom w:val="none" w:sz="0" w:space="0" w:color="auto"/>
                                <w:right w:val="none" w:sz="0" w:space="0" w:color="auto"/>
                              </w:divBdr>
                            </w:div>
                            <w:div w:id="1033307031">
                              <w:marLeft w:val="0"/>
                              <w:marRight w:val="0"/>
                              <w:marTop w:val="0"/>
                              <w:marBottom w:val="0"/>
                              <w:divBdr>
                                <w:top w:val="none" w:sz="0" w:space="0" w:color="auto"/>
                                <w:left w:val="none" w:sz="0" w:space="0" w:color="auto"/>
                                <w:bottom w:val="none" w:sz="0" w:space="0" w:color="auto"/>
                                <w:right w:val="none" w:sz="0" w:space="0" w:color="auto"/>
                              </w:divBdr>
                            </w:div>
                            <w:div w:id="10395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8608">
                  <w:marLeft w:val="0"/>
                  <w:marRight w:val="0"/>
                  <w:marTop w:val="0"/>
                  <w:marBottom w:val="0"/>
                  <w:divBdr>
                    <w:top w:val="none" w:sz="0" w:space="0" w:color="auto"/>
                    <w:left w:val="none" w:sz="0" w:space="0" w:color="auto"/>
                    <w:bottom w:val="none" w:sz="0" w:space="0" w:color="auto"/>
                    <w:right w:val="none" w:sz="0" w:space="0" w:color="auto"/>
                  </w:divBdr>
                  <w:divsChild>
                    <w:div w:id="907610489">
                      <w:marLeft w:val="0"/>
                      <w:marRight w:val="0"/>
                      <w:marTop w:val="0"/>
                      <w:marBottom w:val="0"/>
                      <w:divBdr>
                        <w:top w:val="none" w:sz="0" w:space="0" w:color="auto"/>
                        <w:left w:val="none" w:sz="0" w:space="0" w:color="auto"/>
                        <w:bottom w:val="none" w:sz="0" w:space="0" w:color="auto"/>
                        <w:right w:val="none" w:sz="0" w:space="0" w:color="auto"/>
                      </w:divBdr>
                      <w:divsChild>
                        <w:div w:id="1404645788">
                          <w:marLeft w:val="0"/>
                          <w:marRight w:val="0"/>
                          <w:marTop w:val="0"/>
                          <w:marBottom w:val="0"/>
                          <w:divBdr>
                            <w:top w:val="none" w:sz="0" w:space="0" w:color="auto"/>
                            <w:left w:val="none" w:sz="0" w:space="0" w:color="auto"/>
                            <w:bottom w:val="none" w:sz="0" w:space="0" w:color="auto"/>
                            <w:right w:val="none" w:sz="0" w:space="0" w:color="auto"/>
                          </w:divBdr>
                          <w:divsChild>
                            <w:div w:id="1767114186">
                              <w:marLeft w:val="0"/>
                              <w:marRight w:val="0"/>
                              <w:marTop w:val="0"/>
                              <w:marBottom w:val="0"/>
                              <w:divBdr>
                                <w:top w:val="none" w:sz="0" w:space="0" w:color="auto"/>
                                <w:left w:val="none" w:sz="0" w:space="0" w:color="auto"/>
                                <w:bottom w:val="none" w:sz="0" w:space="0" w:color="auto"/>
                                <w:right w:val="none" w:sz="0" w:space="0" w:color="auto"/>
                              </w:divBdr>
                            </w:div>
                            <w:div w:id="5813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TrishCasper</dc:creator>
  <cp:lastModifiedBy>mi j</cp:lastModifiedBy>
  <cp:revision>13</cp:revision>
  <dcterms:created xsi:type="dcterms:W3CDTF">2013-10-08T23:31:00Z</dcterms:created>
  <dcterms:modified xsi:type="dcterms:W3CDTF">2014-03-26T18:45:00Z</dcterms:modified>
</cp:coreProperties>
</file>